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322AA9" w14:textId="401AA214" w:rsidR="003D01E9" w:rsidRDefault="004005C7" w:rsidP="00666FAE">
      <w:pPr>
        <w:pStyle w:val="Titel"/>
      </w:pPr>
      <w:sdt>
        <w:sdtPr>
          <w:alias w:val="Titel"/>
          <w:tag w:val=""/>
          <w:id w:val="-1902437128"/>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FD257F">
            <w:t>Sonnenstände und Einfallswinkel</w:t>
          </w:r>
          <w:r w:rsidR="00A43060" w:rsidRPr="00A43060">
            <w:t xml:space="preserve"> (Gruppe 3)</w:t>
          </w:r>
        </w:sdtContent>
      </w:sdt>
    </w:p>
    <w:p w14:paraId="1D02FA40" w14:textId="6BDC6255" w:rsidR="004852F7" w:rsidRPr="00A43060" w:rsidRDefault="006A28F7" w:rsidP="004852F7">
      <w:pPr>
        <w:pStyle w:val="Untertitel"/>
      </w:pPr>
      <w:r w:rsidRPr="00A43060">
        <w:t>S</w:t>
      </w:r>
      <w:r w:rsidR="000C0ECD" w:rsidRPr="00A43060">
        <w:t>3</w:t>
      </w:r>
      <w:r w:rsidR="000D41B2" w:rsidRPr="00A43060">
        <w:t>_</w:t>
      </w:r>
      <w:r w:rsidRPr="00A43060">
        <w:t>UE1_AB</w:t>
      </w:r>
      <w:r w:rsidR="00803734" w:rsidRPr="00A43060">
        <w:t>3</w:t>
      </w:r>
    </w:p>
    <w:p w14:paraId="04245361" w14:textId="5BED6E27" w:rsidR="00844FDC" w:rsidRDefault="006577F4" w:rsidP="00E528DB">
      <w:pPr>
        <w:rPr>
          <w:b/>
          <w:bCs/>
        </w:rPr>
      </w:pPr>
      <w:r w:rsidRPr="00911474">
        <w:rPr>
          <w:b/>
          <w:bCs/>
          <w:noProof/>
        </w:rPr>
        <mc:AlternateContent>
          <mc:Choice Requires="wps">
            <w:drawing>
              <wp:anchor distT="45720" distB="45720" distL="114300" distR="114300" simplePos="0" relativeHeight="251827712" behindDoc="0" locked="0" layoutInCell="1" allowOverlap="1" wp14:anchorId="3A5F903A" wp14:editId="0C9DECC2">
                <wp:simplePos x="0" y="0"/>
                <wp:positionH relativeFrom="margin">
                  <wp:posOffset>31750</wp:posOffset>
                </wp:positionH>
                <wp:positionV relativeFrom="paragraph">
                  <wp:posOffset>1998980</wp:posOffset>
                </wp:positionV>
                <wp:extent cx="5387340" cy="547370"/>
                <wp:effectExtent l="0" t="0" r="22860" b="24130"/>
                <wp:wrapSquare wrapText="bothSides"/>
                <wp:docPr id="2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7340" cy="547370"/>
                        </a:xfrm>
                        <a:prstGeom prst="rect">
                          <a:avLst/>
                        </a:prstGeom>
                        <a:solidFill>
                          <a:srgbClr val="FFFFFF"/>
                        </a:solidFill>
                        <a:ln w="9525">
                          <a:solidFill>
                            <a:srgbClr val="000000"/>
                          </a:solidFill>
                          <a:miter lim="800000"/>
                          <a:headEnd/>
                          <a:tailEnd/>
                        </a:ln>
                      </wps:spPr>
                      <wps:txbx>
                        <w:txbxContent>
                          <w:p w14:paraId="63E075DD" w14:textId="639BA8E3" w:rsidR="00911474" w:rsidRPr="006F3934" w:rsidRDefault="00911474">
                            <w:pPr>
                              <w:rPr>
                                <w:sz w:val="16"/>
                                <w:szCs w:val="16"/>
                              </w:rPr>
                            </w:pPr>
                            <w:r w:rsidRPr="006F3934">
                              <w:rPr>
                                <w:b/>
                                <w:bCs/>
                                <w:sz w:val="16"/>
                                <w:szCs w:val="16"/>
                              </w:rPr>
                              <w:t>Glossar</w:t>
                            </w:r>
                            <w:r w:rsidR="00B8043A" w:rsidRPr="006F3934">
                              <w:rPr>
                                <w:b/>
                                <w:bCs/>
                                <w:sz w:val="16"/>
                                <w:szCs w:val="16"/>
                              </w:rPr>
                              <w:br/>
                              <w:t>Azimut</w:t>
                            </w:r>
                            <w:r w:rsidR="003765D2" w:rsidRPr="006F3934">
                              <w:rPr>
                                <w:b/>
                                <w:bCs/>
                                <w:sz w:val="16"/>
                                <w:szCs w:val="16"/>
                              </w:rPr>
                              <w:t xml:space="preserve">: </w:t>
                            </w:r>
                            <w:r w:rsidR="002A135B" w:rsidRPr="006F3934">
                              <w:rPr>
                                <w:sz w:val="16"/>
                                <w:szCs w:val="16"/>
                              </w:rPr>
                              <w:t>Horizontalwinkel zur Referenzrichtung</w:t>
                            </w:r>
                            <w:r w:rsidR="00FE77E0" w:rsidRPr="006F3934">
                              <w:rPr>
                                <w:sz w:val="16"/>
                                <w:szCs w:val="16"/>
                              </w:rPr>
                              <w:t xml:space="preserve"> – hier</w:t>
                            </w:r>
                            <w:r w:rsidR="002A135B" w:rsidRPr="006F3934">
                              <w:rPr>
                                <w:sz w:val="16"/>
                                <w:szCs w:val="16"/>
                              </w:rPr>
                              <w:t xml:space="preserve"> geographisch Nord (0°/360°)</w:t>
                            </w:r>
                            <w:r w:rsidR="003765D2" w:rsidRPr="006F3934">
                              <w:rPr>
                                <w:sz w:val="16"/>
                                <w:szCs w:val="16"/>
                              </w:rPr>
                              <w:br/>
                            </w:r>
                            <w:r w:rsidR="003765D2" w:rsidRPr="006F3934">
                              <w:rPr>
                                <w:b/>
                                <w:bCs/>
                                <w:sz w:val="16"/>
                                <w:szCs w:val="16"/>
                              </w:rPr>
                              <w:t>Höhenwinkel:</w:t>
                            </w:r>
                            <w:r w:rsidR="00FE3FB5" w:rsidRPr="006F3934">
                              <w:rPr>
                                <w:b/>
                                <w:bCs/>
                                <w:sz w:val="16"/>
                                <w:szCs w:val="16"/>
                              </w:rPr>
                              <w:t xml:space="preserve"> </w:t>
                            </w:r>
                            <w:r w:rsidR="00E10D14" w:rsidRPr="006F3934">
                              <w:rPr>
                                <w:sz w:val="16"/>
                                <w:szCs w:val="16"/>
                              </w:rPr>
                              <w:t xml:space="preserve">Vertikalwinkel </w:t>
                            </w:r>
                            <w:r w:rsidR="002B2E34" w:rsidRPr="006F3934">
                              <w:rPr>
                                <w:sz w:val="16"/>
                                <w:szCs w:val="16"/>
                              </w:rPr>
                              <w:t xml:space="preserve">eines Objekts am Himmel </w:t>
                            </w:r>
                            <w:r w:rsidR="00E10D14" w:rsidRPr="006F3934">
                              <w:rPr>
                                <w:sz w:val="16"/>
                                <w:szCs w:val="16"/>
                              </w:rPr>
                              <w:t>zum Horizont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5F903A" id="_x0000_t202" coordsize="21600,21600" o:spt="202" path="m,l,21600r21600,l21600,xe">
                <v:stroke joinstyle="miter"/>
                <v:path gradientshapeok="t" o:connecttype="rect"/>
              </v:shapetype>
              <v:shape id="Textfeld 2" o:spid="_x0000_s1026" type="#_x0000_t202" style="position:absolute;margin-left:2.5pt;margin-top:157.4pt;width:424.2pt;height:43.1pt;z-index:2518277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oFKAIAAE4EAAAOAAAAZHJzL2Uyb0RvYy54bWysVNuO2yAQfa/Uf0C8N06cpMlacVbbbFNV&#10;2l6k3X4AARyjAkOBxN5+fQeczUbb9qWqHxDDDIeZc2a8uu6NJkfpgwJb08loTIm0HISy+5p+e9i+&#10;WVISIrOCabCypo8y0Ov161erzlWyhBa0kJ4giA1V52raxuiqogi8lYaFEThp0dmANyyi6feF8KxD&#10;dKOLcjx+W3TghfPAZQh4ejs46TrjN43k8UvTBBmJrinmFvPq87pLa7FesWrvmWsVP6XB/iELw5TF&#10;R89QtywycvDqNyijuIcATRxxMAU0jeIy14DVTMYvqrlvmZO5FiQnuDNN4f/B8s/Hr54oUdNyWlJi&#10;mUGRHmQfG6kFKRM/nQsVht07DIz9O+hR51xrcHfAvwdiYdMyu5c33kPXSiYwv0m6WVxcHXBCAtl1&#10;n0DgM+wQIQP1jTeJPKSDIDrq9HjWBlMhHA/n0+ViOkMXR998tpgusngFq55uOx/iBwmGpE1NPWqf&#10;0dnxLsSUDaueQtJjAbQSW6V1Nvx+t9GeHBn2yTZ/uYAXYdqSrqZX83I+EPBXiHH+/gRhVMSG18rU&#10;dHkOYlWi7b0VuR0jU3rYY8rannhM1A0kxn7XD5JllhPJOxCPyKyHocFxIHHTgv9JSYfNXdPw48C8&#10;pER/tKjO1WSWqIzZmM0XJRr+0rO79DDLEaqmkZJhu4l5ghJxFm5QxUZlgp8zOeWMTZt5Pw1YmopL&#10;O0c9/wbWvwAAAP//AwBQSwMEFAAGAAgAAAAhAKup3gXfAAAACQEAAA8AAABkcnMvZG93bnJldi54&#10;bWxMj8FOwzAQRO9I/IO1SFwQtUPSEkKcCiGB6A0Kgqsbu0mEvQ62m4a/ZznBcTWrmffq9ewsm0yI&#10;g0cJ2UIAM9h6PWAn4e314bIEFpNCraxHI+HbRFg3pye1qrQ/4ouZtqljVIKxUhL6lMaK89j2xqm4&#10;8KNByvY+OJXoDB3XQR2p3Fl+JcSKOzUgLfRqNPe9aT+3ByehLJ6mj7jJn9/b1d7epIvr6fErSHl+&#10;Nt/dAktmTn/P8ItP6NAQ084fUEdmJSzJJEnIs4IMKC+XeQFsJ6EQmQDe1Py/QfMDAAD//wMAUEsB&#10;Ai0AFAAGAAgAAAAhALaDOJL+AAAA4QEAABMAAAAAAAAAAAAAAAAAAAAAAFtDb250ZW50X1R5cGVz&#10;XS54bWxQSwECLQAUAAYACAAAACEAOP0h/9YAAACUAQAACwAAAAAAAAAAAAAAAAAvAQAAX3JlbHMv&#10;LnJlbHNQSwECLQAUAAYACAAAACEA/nZKBSgCAABOBAAADgAAAAAAAAAAAAAAAAAuAgAAZHJzL2Uy&#10;b0RvYy54bWxQSwECLQAUAAYACAAAACEAq6neBd8AAAAJAQAADwAAAAAAAAAAAAAAAACCBAAAZHJz&#10;L2Rvd25yZXYueG1sUEsFBgAAAAAEAAQA8wAAAI4FAAAAAA==&#10;">
                <v:textbox>
                  <w:txbxContent>
                    <w:p w14:paraId="63E075DD" w14:textId="639BA8E3" w:rsidR="00911474" w:rsidRPr="006F3934" w:rsidRDefault="00911474">
                      <w:pPr>
                        <w:rPr>
                          <w:sz w:val="16"/>
                          <w:szCs w:val="16"/>
                        </w:rPr>
                      </w:pPr>
                      <w:r w:rsidRPr="006F3934">
                        <w:rPr>
                          <w:b/>
                          <w:bCs/>
                          <w:sz w:val="16"/>
                          <w:szCs w:val="16"/>
                        </w:rPr>
                        <w:t>Glossar</w:t>
                      </w:r>
                      <w:r w:rsidR="00B8043A" w:rsidRPr="006F3934">
                        <w:rPr>
                          <w:b/>
                          <w:bCs/>
                          <w:sz w:val="16"/>
                          <w:szCs w:val="16"/>
                        </w:rPr>
                        <w:br/>
                        <w:t>Azimut</w:t>
                      </w:r>
                      <w:r w:rsidR="003765D2" w:rsidRPr="006F3934">
                        <w:rPr>
                          <w:b/>
                          <w:bCs/>
                          <w:sz w:val="16"/>
                          <w:szCs w:val="16"/>
                        </w:rPr>
                        <w:t xml:space="preserve">: </w:t>
                      </w:r>
                      <w:r w:rsidR="002A135B" w:rsidRPr="006F3934">
                        <w:rPr>
                          <w:sz w:val="16"/>
                          <w:szCs w:val="16"/>
                        </w:rPr>
                        <w:t>Horizontalwinkel zur Referenzrichtung</w:t>
                      </w:r>
                      <w:r w:rsidR="00FE77E0" w:rsidRPr="006F3934">
                        <w:rPr>
                          <w:sz w:val="16"/>
                          <w:szCs w:val="16"/>
                        </w:rPr>
                        <w:t xml:space="preserve"> – hier</w:t>
                      </w:r>
                      <w:r w:rsidR="002A135B" w:rsidRPr="006F3934">
                        <w:rPr>
                          <w:sz w:val="16"/>
                          <w:szCs w:val="16"/>
                        </w:rPr>
                        <w:t xml:space="preserve"> geographisch Nord (0°/360°)</w:t>
                      </w:r>
                      <w:r w:rsidR="003765D2" w:rsidRPr="006F3934">
                        <w:rPr>
                          <w:sz w:val="16"/>
                          <w:szCs w:val="16"/>
                        </w:rPr>
                        <w:br/>
                      </w:r>
                      <w:r w:rsidR="003765D2" w:rsidRPr="006F3934">
                        <w:rPr>
                          <w:b/>
                          <w:bCs/>
                          <w:sz w:val="16"/>
                          <w:szCs w:val="16"/>
                        </w:rPr>
                        <w:t>Höhenwinkel:</w:t>
                      </w:r>
                      <w:r w:rsidR="00FE3FB5" w:rsidRPr="006F3934">
                        <w:rPr>
                          <w:b/>
                          <w:bCs/>
                          <w:sz w:val="16"/>
                          <w:szCs w:val="16"/>
                        </w:rPr>
                        <w:t xml:space="preserve"> </w:t>
                      </w:r>
                      <w:r w:rsidR="00E10D14" w:rsidRPr="006F3934">
                        <w:rPr>
                          <w:sz w:val="16"/>
                          <w:szCs w:val="16"/>
                        </w:rPr>
                        <w:t xml:space="preserve">Vertikalwinkel </w:t>
                      </w:r>
                      <w:r w:rsidR="002B2E34" w:rsidRPr="006F3934">
                        <w:rPr>
                          <w:sz w:val="16"/>
                          <w:szCs w:val="16"/>
                        </w:rPr>
                        <w:t xml:space="preserve">eines Objekts am Himmel </w:t>
                      </w:r>
                      <w:r w:rsidR="00E10D14" w:rsidRPr="006F3934">
                        <w:rPr>
                          <w:sz w:val="16"/>
                          <w:szCs w:val="16"/>
                        </w:rPr>
                        <w:t>zum Horizont</w:t>
                      </w:r>
                    </w:p>
                  </w:txbxContent>
                </v:textbox>
                <w10:wrap type="square" anchorx="margin"/>
              </v:shape>
            </w:pict>
          </mc:Fallback>
        </mc:AlternateContent>
      </w:r>
      <w:r w:rsidR="00D076E0">
        <w:rPr>
          <w:noProof/>
        </w:rPr>
        <w:drawing>
          <wp:anchor distT="0" distB="0" distL="114300" distR="114300" simplePos="0" relativeHeight="252096000" behindDoc="0" locked="0" layoutInCell="1" allowOverlap="1" wp14:anchorId="55D22EBA" wp14:editId="3FCB9F7B">
            <wp:simplePos x="0" y="0"/>
            <wp:positionH relativeFrom="margin">
              <wp:align>left</wp:align>
            </wp:positionH>
            <wp:positionV relativeFrom="paragraph">
              <wp:posOffset>608965</wp:posOffset>
            </wp:positionV>
            <wp:extent cx="5436870" cy="1169035"/>
            <wp:effectExtent l="0" t="0" r="0" b="0"/>
            <wp:wrapTight wrapText="bothSides">
              <wp:wrapPolygon edited="0">
                <wp:start x="0" y="0"/>
                <wp:lineTo x="0" y="21119"/>
                <wp:lineTo x="21494" y="21119"/>
                <wp:lineTo x="21494" y="0"/>
                <wp:lineTo x="0" y="0"/>
              </wp:wrapPolygon>
            </wp:wrapTight>
            <wp:docPr id="257" name="Grafik 257" descr="Ein Bild, das 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S3_UE1_AB3_Sonnenstände und Winkel.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36870" cy="1169035"/>
                    </a:xfrm>
                    <a:prstGeom prst="rect">
                      <a:avLst/>
                    </a:prstGeom>
                  </pic:spPr>
                </pic:pic>
              </a:graphicData>
            </a:graphic>
          </wp:anchor>
        </w:drawing>
      </w:r>
      <w:r w:rsidR="00FE0618">
        <w:t>Die Abbildung zeigt d</w:t>
      </w:r>
      <w:r w:rsidR="00EB7874">
        <w:t>i</w:t>
      </w:r>
      <w:r w:rsidR="00330EDE">
        <w:t>e</w:t>
      </w:r>
      <w:r w:rsidR="00FE0618">
        <w:t xml:space="preserve"> </w:t>
      </w:r>
      <w:r w:rsidR="00892B8E">
        <w:t xml:space="preserve">Azimutwinkel des </w:t>
      </w:r>
      <w:r w:rsidR="00FE0618">
        <w:t>Sonnen</w:t>
      </w:r>
      <w:r w:rsidR="00892B8E">
        <w:t>auf</w:t>
      </w:r>
      <w:r w:rsidR="002E3731">
        <w:t>gangs</w:t>
      </w:r>
      <w:r w:rsidR="00892B8E">
        <w:t xml:space="preserve"> und Sonnenuntergangs sowie</w:t>
      </w:r>
      <w:r w:rsidR="004B7ACC">
        <w:t xml:space="preserve"> </w:t>
      </w:r>
      <w:r w:rsidR="00EF1213">
        <w:t>d</w:t>
      </w:r>
      <w:r w:rsidR="008D3047">
        <w:t>i</w:t>
      </w:r>
      <w:r w:rsidR="00EF1213">
        <w:t xml:space="preserve">e </w:t>
      </w:r>
      <w:r w:rsidR="00DC4A0F">
        <w:t>Höhen</w:t>
      </w:r>
      <w:r w:rsidR="004B7ACC">
        <w:t xml:space="preserve">winkel </w:t>
      </w:r>
      <w:r w:rsidR="00FD00E6">
        <w:t>zu</w:t>
      </w:r>
      <w:r w:rsidR="004B4A09">
        <w:t xml:space="preserve">r </w:t>
      </w:r>
      <w:r w:rsidR="00342158">
        <w:t>Mittagss</w:t>
      </w:r>
      <w:r w:rsidR="004B4A09">
        <w:t>o</w:t>
      </w:r>
      <w:r w:rsidR="00EA20AB">
        <w:t>nne</w:t>
      </w:r>
      <w:r w:rsidR="008F1000">
        <w:t xml:space="preserve"> </w:t>
      </w:r>
      <w:r w:rsidR="00342158">
        <w:t>für</w:t>
      </w:r>
      <w:r w:rsidR="00FE0618">
        <w:t xml:space="preserve"> </w:t>
      </w:r>
      <w:r w:rsidR="00880685">
        <w:t>die Stadt</w:t>
      </w:r>
      <w:r w:rsidR="009166F6">
        <w:t xml:space="preserve"> Bochum </w:t>
      </w:r>
      <w:r w:rsidR="00880685">
        <w:t xml:space="preserve">zu verschiedenen Jahreszeiten. </w:t>
      </w:r>
      <w:r w:rsidR="00E75727">
        <w:br/>
      </w:r>
      <w:r w:rsidR="00880685">
        <w:t>(</w:t>
      </w:r>
      <w:r w:rsidR="009D4D1B">
        <w:t>geographische Lage</w:t>
      </w:r>
      <w:r w:rsidR="00E75727">
        <w:t xml:space="preserve"> von Bochum</w:t>
      </w:r>
      <w:r w:rsidR="009D4D1B">
        <w:t xml:space="preserve">: 51° nördliche Breite, </w:t>
      </w:r>
      <w:r w:rsidR="005721CC">
        <w:t>7° östliche Länge)</w:t>
      </w:r>
      <w:r w:rsidR="009166F6">
        <w:t xml:space="preserve"> </w:t>
      </w:r>
      <w:r w:rsidR="00D076E0">
        <w:br/>
      </w:r>
    </w:p>
    <w:p w14:paraId="42410211" w14:textId="1AC3930F" w:rsidR="00E528DB" w:rsidRPr="00287756" w:rsidRDefault="00F035E1" w:rsidP="00E528DB">
      <w:pPr>
        <w:rPr>
          <w:b/>
          <w:bCs/>
        </w:rPr>
      </w:pPr>
      <w:r w:rsidRPr="00287756">
        <w:rPr>
          <w:b/>
          <w:bCs/>
        </w:rPr>
        <w:t>Aufgaben:</w:t>
      </w:r>
    </w:p>
    <w:p w14:paraId="1FF19A88" w14:textId="40A4A848" w:rsidR="00240C9C" w:rsidRPr="00240C9C" w:rsidRDefault="00A81B9B" w:rsidP="00240C9C">
      <w:pPr>
        <w:pStyle w:val="Listenabsatz"/>
        <w:numPr>
          <w:ilvl w:val="0"/>
          <w:numId w:val="7"/>
        </w:numPr>
        <w:rPr>
          <w:b/>
          <w:color w:val="538135"/>
          <w:szCs w:val="24"/>
        </w:rPr>
      </w:pPr>
      <w:r>
        <w:rPr>
          <w:noProof/>
        </w:rPr>
        <w:t>Beschreib</w:t>
      </w:r>
      <w:r w:rsidR="004861FF">
        <w:rPr>
          <w:noProof/>
        </w:rPr>
        <w:t>t</w:t>
      </w:r>
      <w:r>
        <w:rPr>
          <w:noProof/>
        </w:rPr>
        <w:t xml:space="preserve"> </w:t>
      </w:r>
      <w:r w:rsidR="00BC50B0">
        <w:rPr>
          <w:noProof/>
        </w:rPr>
        <w:t>mit eigenen Worten die Abbildung und erklär</w:t>
      </w:r>
      <w:r w:rsidR="00CA50E1">
        <w:rPr>
          <w:noProof/>
        </w:rPr>
        <w:t>t</w:t>
      </w:r>
      <w:r w:rsidR="00BC50B0">
        <w:rPr>
          <w:noProof/>
        </w:rPr>
        <w:t xml:space="preserve"> die drei </w:t>
      </w:r>
      <w:r w:rsidR="00D96FD7">
        <w:rPr>
          <w:noProof/>
        </w:rPr>
        <w:t>unterschiedlichen Verläufe der Sonne.</w:t>
      </w:r>
    </w:p>
    <w:p w14:paraId="589C270A" w14:textId="1BE39B2C" w:rsidR="00935F1C" w:rsidRPr="00935F1C" w:rsidRDefault="00D9014C" w:rsidP="00CB1E1B">
      <w:pPr>
        <w:pStyle w:val="Listenabsatz"/>
        <w:numPr>
          <w:ilvl w:val="0"/>
          <w:numId w:val="7"/>
        </w:numPr>
        <w:rPr>
          <w:b/>
          <w:color w:val="538135"/>
          <w:szCs w:val="24"/>
        </w:rPr>
      </w:pPr>
      <w:r>
        <w:rPr>
          <w:noProof/>
        </w:rPr>
        <w:t>Stellt einen Zusammenhang zwischen de</w:t>
      </w:r>
      <w:r w:rsidR="00F40B2C">
        <w:rPr>
          <w:noProof/>
        </w:rPr>
        <w:t xml:space="preserve">r Abbildung und </w:t>
      </w:r>
      <w:r w:rsidR="00D24B5B">
        <w:rPr>
          <w:noProof/>
        </w:rPr>
        <w:t>der</w:t>
      </w:r>
      <w:r>
        <w:rPr>
          <w:noProof/>
        </w:rPr>
        <w:t xml:space="preserve"> Tageslicht</w:t>
      </w:r>
      <w:r w:rsidR="00D24B5B">
        <w:rPr>
          <w:noProof/>
        </w:rPr>
        <w:t>dauer zu den verschiedenen Jahreszeiten her.</w:t>
      </w:r>
    </w:p>
    <w:p w14:paraId="6EAF4E4C" w14:textId="3520E281" w:rsidR="00EA4DE7" w:rsidRPr="00D86095" w:rsidRDefault="00A72BD5" w:rsidP="00240C9C">
      <w:pPr>
        <w:pStyle w:val="Listenabsatz"/>
        <w:numPr>
          <w:ilvl w:val="0"/>
          <w:numId w:val="7"/>
        </w:numPr>
        <w:rPr>
          <w:b/>
          <w:szCs w:val="24"/>
        </w:rPr>
      </w:pPr>
      <w:r>
        <w:rPr>
          <w:noProof/>
        </w:rPr>
        <w:t>Begründet</w:t>
      </w:r>
      <w:r w:rsidR="009F08A2">
        <w:rPr>
          <w:noProof/>
        </w:rPr>
        <w:t xml:space="preserve">, warum die Sonne im </w:t>
      </w:r>
      <w:r w:rsidR="008B60B3">
        <w:rPr>
          <w:noProof/>
        </w:rPr>
        <w:t>Sommer zur Mittagszeit höher am Himmel steht als im Winter.</w:t>
      </w:r>
    </w:p>
    <w:p w14:paraId="499E34B2" w14:textId="656020F5" w:rsidR="00D0482D" w:rsidRPr="00D86095" w:rsidRDefault="006D2BF1" w:rsidP="00D0482D">
      <w:pPr>
        <w:rPr>
          <w:b/>
          <w:szCs w:val="24"/>
        </w:rPr>
      </w:pPr>
      <w:r w:rsidRPr="00D86095">
        <w:rPr>
          <w:b/>
          <w:szCs w:val="24"/>
        </w:rPr>
        <w:t>Jetzt wird’s kniffelig!</w:t>
      </w:r>
    </w:p>
    <w:p w14:paraId="637146F0" w14:textId="2A41337A" w:rsidR="00EC228F" w:rsidRPr="00EA4DE7" w:rsidRDefault="00EC228F" w:rsidP="00240C9C">
      <w:pPr>
        <w:pStyle w:val="Listenabsatz"/>
        <w:numPr>
          <w:ilvl w:val="0"/>
          <w:numId w:val="7"/>
        </w:numPr>
        <w:rPr>
          <w:b/>
          <w:color w:val="538135"/>
          <w:szCs w:val="24"/>
        </w:rPr>
      </w:pPr>
      <w:r>
        <w:rPr>
          <w:noProof/>
        </w:rPr>
        <w:t xml:space="preserve">Kapstadt liegt </w:t>
      </w:r>
      <w:r w:rsidR="00093098">
        <w:rPr>
          <w:noProof/>
        </w:rPr>
        <w:t>mit 1</w:t>
      </w:r>
      <w:r w:rsidR="00AA768E">
        <w:rPr>
          <w:noProof/>
        </w:rPr>
        <w:t>8° östlicher Länge annähernd a</w:t>
      </w:r>
      <w:r w:rsidR="001B7E3F">
        <w:rPr>
          <w:noProof/>
        </w:rPr>
        <w:t xml:space="preserve">m gleichen Längengrad wie Bochum, </w:t>
      </w:r>
      <w:r w:rsidR="00BB6E4A">
        <w:rPr>
          <w:noProof/>
        </w:rPr>
        <w:t xml:space="preserve">ist </w:t>
      </w:r>
      <w:r w:rsidR="00854EF3">
        <w:rPr>
          <w:noProof/>
        </w:rPr>
        <w:t xml:space="preserve">jedoch </w:t>
      </w:r>
      <w:r w:rsidR="00F366C8">
        <w:rPr>
          <w:noProof/>
        </w:rPr>
        <w:t>mit</w:t>
      </w:r>
      <w:r w:rsidR="00F5335E">
        <w:rPr>
          <w:noProof/>
        </w:rPr>
        <w:t xml:space="preserve"> 34° südlicher Breite </w:t>
      </w:r>
      <w:r w:rsidR="00854EF3">
        <w:rPr>
          <w:noProof/>
        </w:rPr>
        <w:t>auf der Südhalbkugel</w:t>
      </w:r>
      <w:r w:rsidR="00BB6E4A">
        <w:rPr>
          <w:noProof/>
        </w:rPr>
        <w:t xml:space="preserve"> zu verorten</w:t>
      </w:r>
      <w:r w:rsidR="00F5335E">
        <w:rPr>
          <w:noProof/>
        </w:rPr>
        <w:t>.</w:t>
      </w:r>
      <w:r w:rsidR="00BB062C">
        <w:rPr>
          <w:noProof/>
        </w:rPr>
        <w:t xml:space="preserve"> </w:t>
      </w:r>
      <w:r w:rsidR="00CA35CE">
        <w:rPr>
          <w:noProof/>
        </w:rPr>
        <w:t xml:space="preserve">Überlegt zunächst, </w:t>
      </w:r>
      <w:r w:rsidR="00D45585">
        <w:rPr>
          <w:noProof/>
        </w:rPr>
        <w:t>wie</w:t>
      </w:r>
      <w:r w:rsidR="00CA35CE">
        <w:rPr>
          <w:noProof/>
        </w:rPr>
        <w:t xml:space="preserve"> das abgebildete Sprichwort für Kapstadt </w:t>
      </w:r>
      <w:r w:rsidR="00D45585">
        <w:rPr>
          <w:noProof/>
        </w:rPr>
        <w:t>lauten müsste.</w:t>
      </w:r>
      <w:r w:rsidR="00604D09">
        <w:rPr>
          <w:noProof/>
        </w:rPr>
        <w:t xml:space="preserve"> </w:t>
      </w:r>
      <w:r w:rsidR="00717E69">
        <w:rPr>
          <w:noProof/>
        </w:rPr>
        <w:t>Ferti</w:t>
      </w:r>
      <w:r w:rsidR="00604D09">
        <w:rPr>
          <w:noProof/>
        </w:rPr>
        <w:t xml:space="preserve">gt dann rein qualitativ eine </w:t>
      </w:r>
      <w:r w:rsidR="005D2526">
        <w:rPr>
          <w:noProof/>
        </w:rPr>
        <w:t>ähnliche</w:t>
      </w:r>
      <w:r w:rsidR="00D56C9D">
        <w:rPr>
          <w:noProof/>
        </w:rPr>
        <w:t xml:space="preserve"> Sonnenstands-</w:t>
      </w:r>
      <w:r w:rsidR="005D2526">
        <w:rPr>
          <w:noProof/>
        </w:rPr>
        <w:t xml:space="preserve">Abbildung für </w:t>
      </w:r>
      <w:r w:rsidR="006539A8">
        <w:rPr>
          <w:noProof/>
        </w:rPr>
        <w:t xml:space="preserve">Kapstadt an. </w:t>
      </w:r>
    </w:p>
    <w:p w14:paraId="5C56AC8B" w14:textId="41A29274" w:rsidR="00322D9D" w:rsidRDefault="00322D9D" w:rsidP="00287756">
      <w:r w:rsidRPr="00A05E2A">
        <w:rPr>
          <w:b/>
          <w:bCs/>
        </w:rPr>
        <w:t>Ihr kommt nicht weiter?</w:t>
      </w:r>
      <w:r w:rsidR="00721A26">
        <w:rPr>
          <w:b/>
          <w:bCs/>
        </w:rPr>
        <w:br/>
      </w:r>
      <w:proofErr w:type="gramStart"/>
      <w:r w:rsidR="002807A4">
        <w:t>Versucht</w:t>
      </w:r>
      <w:proofErr w:type="gramEnd"/>
      <w:r w:rsidR="002807A4">
        <w:t xml:space="preserve"> die Situationen </w:t>
      </w:r>
      <w:r w:rsidR="0096721C">
        <w:t>als</w:t>
      </w:r>
      <w:r w:rsidR="009036A4">
        <w:t xml:space="preserve"> Modell darzustellen. Reicht das nicht aus,</w:t>
      </w:r>
      <w:r>
        <w:t xml:space="preserve"> nutzt die zusätzlichen </w:t>
      </w:r>
      <w:r w:rsidRPr="004B3DDD">
        <w:t>Hilfekarten,</w:t>
      </w:r>
      <w:r w:rsidRPr="00A5132F">
        <w:rPr>
          <w:color w:val="70AD47"/>
        </w:rPr>
        <w:t xml:space="preserve"> </w:t>
      </w:r>
      <w:r w:rsidRPr="00F87F5E">
        <w:t>die auf dem Lehrerpult bereitliegen</w:t>
      </w:r>
      <w:r>
        <w:t>! Lest euch die dort ausliegende</w:t>
      </w:r>
      <w:r w:rsidR="003C6F2E">
        <w:t>n</w:t>
      </w:r>
      <w:r>
        <w:t xml:space="preserve"> Hilfen durch und bearbeitet dann eure Arbeitsblätter weiter!</w:t>
      </w:r>
    </w:p>
    <w:p w14:paraId="77205AF7" w14:textId="57C12BE5" w:rsidR="00322D9D" w:rsidRDefault="00322D9D" w:rsidP="00A05E2A">
      <w:r w:rsidRPr="00A05E2A">
        <w:rPr>
          <w:b/>
          <w:bCs/>
        </w:rPr>
        <w:t>Schon fertig?</w:t>
      </w:r>
      <w:r w:rsidR="00721A26">
        <w:rPr>
          <w:b/>
          <w:bCs/>
        </w:rPr>
        <w:br/>
      </w:r>
      <w:proofErr w:type="gramStart"/>
      <w:r>
        <w:t>Testet</w:t>
      </w:r>
      <w:proofErr w:type="gramEnd"/>
      <w:r>
        <w:t xml:space="preserve"> euer Fachwissen, indem ihr eu</w:t>
      </w:r>
      <w:r w:rsidR="001E3F52">
        <w:t>re</w:t>
      </w:r>
      <w:r>
        <w:t xml:space="preserve"> </w:t>
      </w:r>
      <w:r w:rsidR="001E3F52">
        <w:t>Ergebnisse</w:t>
      </w:r>
      <w:r w:rsidR="00C746D6">
        <w:t xml:space="preserve"> mit </w:t>
      </w:r>
      <w:r w:rsidR="001E3F52">
        <w:t>de</w:t>
      </w:r>
      <w:r w:rsidR="00A83000">
        <w:t xml:space="preserve">nen </w:t>
      </w:r>
      <w:r w:rsidR="00E929E4">
        <w:t>der</w:t>
      </w:r>
      <w:r w:rsidR="00C746D6">
        <w:t xml:space="preserve"> </w:t>
      </w:r>
      <w:r w:rsidR="001E3F52">
        <w:t xml:space="preserve">anderen Gruppe </w:t>
      </w:r>
      <w:r w:rsidR="00E929E4">
        <w:t>3</w:t>
      </w:r>
      <w:r w:rsidR="001E3F52">
        <w:t xml:space="preserve"> abgleicht</w:t>
      </w:r>
      <w:r>
        <w:t>!</w:t>
      </w:r>
      <w:r w:rsidR="00E929E4">
        <w:br/>
      </w:r>
      <w:r w:rsidR="003B01F9">
        <w:t xml:space="preserve">Wenn ihr euch einig seid, begründet warum </w:t>
      </w:r>
      <w:r w:rsidR="00261925">
        <w:t>in Kapstadt die Winter milder und die Sommer heißer sind als in Bochum.</w:t>
      </w:r>
    </w:p>
    <w:p w14:paraId="5609BB9B" w14:textId="5325C33A" w:rsidR="009757F7" w:rsidRDefault="00322D9D">
      <w:pPr>
        <w:rPr>
          <w:noProof/>
        </w:rPr>
      </w:pPr>
      <w:r w:rsidRPr="00721A26">
        <w:rPr>
          <w:b/>
          <w:bCs/>
        </w:rPr>
        <w:t xml:space="preserve">Jetzt ist Schluss! </w:t>
      </w:r>
      <w:r w:rsidR="00721A26">
        <w:rPr>
          <w:b/>
          <w:bCs/>
        </w:rPr>
        <w:br/>
      </w:r>
      <w:r w:rsidRPr="000B14D7">
        <w:rPr>
          <w:bCs/>
          <w:szCs w:val="24"/>
        </w:rPr>
        <w:t>Diskutiert</w:t>
      </w:r>
      <w:r>
        <w:rPr>
          <w:szCs w:val="24"/>
        </w:rPr>
        <w:t xml:space="preserve"> unter folgender Fragestellung:</w:t>
      </w:r>
      <w:r w:rsidR="0094262F">
        <w:rPr>
          <w:szCs w:val="24"/>
        </w:rPr>
        <w:t xml:space="preserve"> </w:t>
      </w:r>
      <w:r w:rsidR="00121EDF">
        <w:rPr>
          <w:szCs w:val="24"/>
        </w:rPr>
        <w:t xml:space="preserve">Lassen sich die verschiedenen Sonnenstände </w:t>
      </w:r>
      <w:r w:rsidR="005825A1">
        <w:rPr>
          <w:szCs w:val="24"/>
        </w:rPr>
        <w:t xml:space="preserve">und Einfallswinkel </w:t>
      </w:r>
      <w:r w:rsidR="00DA7DFA">
        <w:rPr>
          <w:szCs w:val="24"/>
        </w:rPr>
        <w:t xml:space="preserve">zu unterschiedlichen Jahreszeiten </w:t>
      </w:r>
      <w:r w:rsidR="00AE1788">
        <w:rPr>
          <w:szCs w:val="24"/>
        </w:rPr>
        <w:t xml:space="preserve">zur Deckung </w:t>
      </w:r>
      <w:r w:rsidR="00CF4559">
        <w:rPr>
          <w:szCs w:val="24"/>
        </w:rPr>
        <w:t xml:space="preserve">unseres häuslichen Wärmebedarfes </w:t>
      </w:r>
      <w:r w:rsidR="00DA7DFA">
        <w:rPr>
          <w:szCs w:val="24"/>
        </w:rPr>
        <w:t>nutzen?</w:t>
      </w:r>
      <w:r w:rsidR="00052BEC">
        <w:rPr>
          <w:szCs w:val="24"/>
        </w:rPr>
        <w:t xml:space="preserve"> </w:t>
      </w:r>
      <w:r w:rsidR="009757F7">
        <w:rPr>
          <w:noProof/>
        </w:rPr>
        <w:br w:type="page"/>
      </w:r>
    </w:p>
    <w:p w14:paraId="6FD1C11F" w14:textId="66BBE87A" w:rsidR="002361DD" w:rsidRDefault="00BE1BB8" w:rsidP="003D58A6">
      <w:pPr>
        <w:rPr>
          <w:noProof/>
        </w:rPr>
      </w:pPr>
      <w:r>
        <w:rPr>
          <w:noProof/>
        </w:rPr>
        <w:lastRenderedPageBreak/>
        <w:t>Hilfekarten:</w:t>
      </w:r>
    </w:p>
    <w:p w14:paraId="00ED7F39" w14:textId="0FDF94A8" w:rsidR="00011B20" w:rsidRDefault="009E778C" w:rsidP="00BD6CFF">
      <w:pPr>
        <w:rPr>
          <w:noProof/>
        </w:rPr>
      </w:pPr>
      <w:r>
        <w:rPr>
          <w:noProof/>
        </w:rPr>
        <w:drawing>
          <wp:anchor distT="0" distB="0" distL="114300" distR="114300" simplePos="0" relativeHeight="252101120" behindDoc="0" locked="0" layoutInCell="1" allowOverlap="1" wp14:anchorId="575D9A73" wp14:editId="6EC53C81">
            <wp:simplePos x="0" y="0"/>
            <wp:positionH relativeFrom="column">
              <wp:posOffset>-2540</wp:posOffset>
            </wp:positionH>
            <wp:positionV relativeFrom="paragraph">
              <wp:posOffset>179705</wp:posOffset>
            </wp:positionV>
            <wp:extent cx="5436870" cy="1956435"/>
            <wp:effectExtent l="0" t="0" r="0" b="571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a:extLst>
                        <a:ext uri="{28A0092B-C50C-407E-A947-70E740481C1C}">
                          <a14:useLocalDpi xmlns:a14="http://schemas.microsoft.com/office/drawing/2010/main" val="0"/>
                        </a:ext>
                      </a:extLst>
                    </a:blip>
                    <a:stretch>
                      <a:fillRect/>
                    </a:stretch>
                  </pic:blipFill>
                  <pic:spPr>
                    <a:xfrm>
                      <a:off x="0" y="0"/>
                      <a:ext cx="5436870" cy="1956435"/>
                    </a:xfrm>
                    <a:prstGeom prst="rect">
                      <a:avLst/>
                    </a:prstGeom>
                  </pic:spPr>
                </pic:pic>
              </a:graphicData>
            </a:graphic>
          </wp:anchor>
        </w:drawing>
      </w:r>
      <w:r w:rsidR="00105764">
        <w:rPr>
          <w:noProof/>
        </w:rPr>
        <w:t>zu 1)</w:t>
      </w:r>
    </w:p>
    <w:p w14:paraId="599C42B3" w14:textId="1F0F7E06" w:rsidR="00BD6CFF" w:rsidRDefault="004F5A8B" w:rsidP="00BD6CFF">
      <w:r>
        <w:rPr>
          <w:noProof/>
        </w:rPr>
        <w:drawing>
          <wp:anchor distT="0" distB="0" distL="114300" distR="114300" simplePos="0" relativeHeight="252102144" behindDoc="0" locked="0" layoutInCell="1" allowOverlap="1" wp14:anchorId="21D779E8" wp14:editId="47E3F61E">
            <wp:simplePos x="0" y="0"/>
            <wp:positionH relativeFrom="column">
              <wp:posOffset>0</wp:posOffset>
            </wp:positionH>
            <wp:positionV relativeFrom="paragraph">
              <wp:posOffset>2003425</wp:posOffset>
            </wp:positionV>
            <wp:extent cx="5436870" cy="2075180"/>
            <wp:effectExtent l="0" t="0" r="0" b="1270"/>
            <wp:wrapTight wrapText="bothSides">
              <wp:wrapPolygon edited="0">
                <wp:start x="0" y="0"/>
                <wp:lineTo x="0" y="21415"/>
                <wp:lineTo x="21494" y="21415"/>
                <wp:lineTo x="21494"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a:extLst>
                        <a:ext uri="{28A0092B-C50C-407E-A947-70E740481C1C}">
                          <a14:useLocalDpi xmlns:a14="http://schemas.microsoft.com/office/drawing/2010/main" val="0"/>
                        </a:ext>
                      </a:extLst>
                    </a:blip>
                    <a:stretch>
                      <a:fillRect/>
                    </a:stretch>
                  </pic:blipFill>
                  <pic:spPr>
                    <a:xfrm>
                      <a:off x="0" y="0"/>
                      <a:ext cx="5436870" cy="2075180"/>
                    </a:xfrm>
                    <a:prstGeom prst="rect">
                      <a:avLst/>
                    </a:prstGeom>
                  </pic:spPr>
                </pic:pic>
              </a:graphicData>
            </a:graphic>
          </wp:anchor>
        </w:drawing>
      </w:r>
      <w:r>
        <w:rPr>
          <w:noProof/>
        </w:rPr>
        <w:drawing>
          <wp:anchor distT="0" distB="0" distL="114300" distR="114300" simplePos="0" relativeHeight="252103168" behindDoc="0" locked="0" layoutInCell="1" allowOverlap="1" wp14:anchorId="2B99A7AC" wp14:editId="30627BAE">
            <wp:simplePos x="0" y="0"/>
            <wp:positionH relativeFrom="column">
              <wp:posOffset>0</wp:posOffset>
            </wp:positionH>
            <wp:positionV relativeFrom="paragraph">
              <wp:posOffset>4359275</wp:posOffset>
            </wp:positionV>
            <wp:extent cx="5436870" cy="2066925"/>
            <wp:effectExtent l="0" t="0" r="0" b="9525"/>
            <wp:wrapTight wrapText="bothSides">
              <wp:wrapPolygon edited="0">
                <wp:start x="0" y="0"/>
                <wp:lineTo x="0" y="21500"/>
                <wp:lineTo x="21494" y="21500"/>
                <wp:lineTo x="21494"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5">
                      <a:extLst>
                        <a:ext uri="{28A0092B-C50C-407E-A947-70E740481C1C}">
                          <a14:useLocalDpi xmlns:a14="http://schemas.microsoft.com/office/drawing/2010/main" val="0"/>
                        </a:ext>
                      </a:extLst>
                    </a:blip>
                    <a:stretch>
                      <a:fillRect/>
                    </a:stretch>
                  </pic:blipFill>
                  <pic:spPr>
                    <a:xfrm>
                      <a:off x="0" y="0"/>
                      <a:ext cx="5436870" cy="2066925"/>
                    </a:xfrm>
                    <a:prstGeom prst="rect">
                      <a:avLst/>
                    </a:prstGeom>
                  </pic:spPr>
                </pic:pic>
              </a:graphicData>
            </a:graphic>
          </wp:anchor>
        </w:drawing>
      </w:r>
      <w:r w:rsidR="007C4804">
        <w:rPr>
          <w:noProof/>
        </w:rPr>
        <w:t>z</w:t>
      </w:r>
      <w:r w:rsidR="006449DA">
        <w:t>u</w:t>
      </w:r>
      <w:r w:rsidR="005478A9">
        <w:t xml:space="preserve"> 2) </w:t>
      </w:r>
    </w:p>
    <w:p w14:paraId="7F54B2F1" w14:textId="585EC359" w:rsidR="004F5A8B" w:rsidRDefault="00DA1ACF" w:rsidP="00B15FA3">
      <w:r>
        <w:t>Zu 3)</w:t>
      </w:r>
    </w:p>
    <w:p w14:paraId="60B3EF6A" w14:textId="1ED5440B" w:rsidR="00B15FA3" w:rsidRPr="00B15FA3" w:rsidRDefault="00701178" w:rsidP="00B15FA3">
      <w:r>
        <w:rPr>
          <w:noProof/>
        </w:rPr>
        <w:drawing>
          <wp:anchor distT="0" distB="0" distL="114300" distR="114300" simplePos="0" relativeHeight="252104192" behindDoc="0" locked="0" layoutInCell="1" allowOverlap="1" wp14:anchorId="76A00A19" wp14:editId="1F8B09AF">
            <wp:simplePos x="0" y="0"/>
            <wp:positionH relativeFrom="column">
              <wp:posOffset>0</wp:posOffset>
            </wp:positionH>
            <wp:positionV relativeFrom="paragraph">
              <wp:posOffset>2369185</wp:posOffset>
            </wp:positionV>
            <wp:extent cx="5436870" cy="1409065"/>
            <wp:effectExtent l="0" t="0" r="0" b="635"/>
            <wp:wrapTight wrapText="bothSides">
              <wp:wrapPolygon edited="0">
                <wp:start x="0" y="0"/>
                <wp:lineTo x="0" y="21318"/>
                <wp:lineTo x="21494" y="21318"/>
                <wp:lineTo x="21494" y="0"/>
                <wp:lineTo x="0" y="0"/>
              </wp:wrapPolygon>
            </wp:wrapTight>
            <wp:docPr id="8" name="Grafik 8"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isch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5436870" cy="1409065"/>
                    </a:xfrm>
                    <a:prstGeom prst="rect">
                      <a:avLst/>
                    </a:prstGeom>
                  </pic:spPr>
                </pic:pic>
              </a:graphicData>
            </a:graphic>
          </wp:anchor>
        </w:drawing>
      </w:r>
      <w:r w:rsidR="009C5ACE">
        <w:t>Zu 4)</w:t>
      </w:r>
    </w:p>
    <w:sectPr w:rsidR="00B15FA3" w:rsidRPr="00B15FA3" w:rsidSect="002D621B">
      <w:headerReference w:type="default" r:id="rId17"/>
      <w:footerReference w:type="default" r:id="rId18"/>
      <w:headerReference w:type="first" r:id="rId19"/>
      <w:footerReference w:type="first" r:id="rId20"/>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8730A" w14:textId="77777777" w:rsidR="00C761B2" w:rsidRDefault="00C761B2" w:rsidP="00644531">
      <w:pPr>
        <w:spacing w:after="0" w:line="240" w:lineRule="auto"/>
      </w:pPr>
      <w:r>
        <w:separator/>
      </w:r>
    </w:p>
  </w:endnote>
  <w:endnote w:type="continuationSeparator" w:id="0">
    <w:p w14:paraId="4DB882F6" w14:textId="77777777" w:rsidR="00C761B2" w:rsidRDefault="00C761B2" w:rsidP="00644531">
      <w:pPr>
        <w:spacing w:after="0" w:line="240" w:lineRule="auto"/>
      </w:pPr>
      <w:r>
        <w:continuationSeparator/>
      </w:r>
    </w:p>
  </w:endnote>
  <w:endnote w:type="continuationNotice" w:id="1">
    <w:p w14:paraId="1AE6BBC1" w14:textId="77777777" w:rsidR="00C761B2" w:rsidRDefault="00C761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6B073"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Pr="00FB3555">
      <w:rPr>
        <w:color w:val="808080" w:themeColor="background1" w:themeShade="80"/>
        <w:sz w:val="20"/>
        <w:szCs w:val="20"/>
      </w:rPr>
      <w:fldChar w:fldCharType="separate"/>
    </w:r>
    <w:r w:rsidR="00FF741C">
      <w:rPr>
        <w:noProof/>
        <w:color w:val="808080" w:themeColor="background1" w:themeShade="80"/>
        <w:sz w:val="20"/>
        <w:szCs w:val="20"/>
      </w:rPr>
      <w:t>2</w:t>
    </w:r>
    <w:r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9F0C11" w:rsidRPr="00FB3555">
      <w:rPr>
        <w:color w:val="808080" w:themeColor="background1" w:themeShade="80"/>
        <w:sz w:val="20"/>
        <w:szCs w:val="20"/>
      </w:rPr>
      <w:fldChar w:fldCharType="begin"/>
    </w:r>
    <w:r w:rsidR="009F0C11" w:rsidRPr="00FB3555">
      <w:rPr>
        <w:color w:val="808080" w:themeColor="background1" w:themeShade="80"/>
        <w:sz w:val="20"/>
        <w:szCs w:val="20"/>
      </w:rPr>
      <w:instrText xml:space="preserve"> NUMPAGES  \* Arabic  \* MERGEFORMAT </w:instrText>
    </w:r>
    <w:r w:rsidR="009F0C11" w:rsidRPr="00FB3555">
      <w:rPr>
        <w:color w:val="808080" w:themeColor="background1" w:themeShade="80"/>
        <w:sz w:val="20"/>
        <w:szCs w:val="20"/>
      </w:rPr>
      <w:fldChar w:fldCharType="separate"/>
    </w:r>
    <w:r w:rsidR="00FF741C">
      <w:rPr>
        <w:noProof/>
        <w:color w:val="808080" w:themeColor="background1" w:themeShade="80"/>
        <w:sz w:val="20"/>
        <w:szCs w:val="20"/>
      </w:rPr>
      <w:t>2</w:t>
    </w:r>
    <w:r w:rsidR="009F0C11" w:rsidRPr="00FB3555">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A60D9"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67224B" w14:textId="77777777" w:rsidR="00C761B2" w:rsidRDefault="00C761B2" w:rsidP="00644531">
      <w:pPr>
        <w:spacing w:after="0" w:line="240" w:lineRule="auto"/>
      </w:pPr>
      <w:r>
        <w:separator/>
      </w:r>
    </w:p>
  </w:footnote>
  <w:footnote w:type="continuationSeparator" w:id="0">
    <w:p w14:paraId="2CE3CF73" w14:textId="77777777" w:rsidR="00C761B2" w:rsidRDefault="00C761B2" w:rsidP="00644531">
      <w:pPr>
        <w:spacing w:after="0" w:line="240" w:lineRule="auto"/>
      </w:pPr>
      <w:r>
        <w:continuationSeparator/>
      </w:r>
    </w:p>
  </w:footnote>
  <w:footnote w:type="continuationNotice" w:id="1">
    <w:p w14:paraId="4BACE966" w14:textId="77777777" w:rsidR="00C761B2" w:rsidRDefault="00C761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1A439" w14:textId="3B4777A4" w:rsidR="00644531" w:rsidRPr="001204BE" w:rsidRDefault="002D621B" w:rsidP="00761089">
    <w:pPr>
      <w:pStyle w:val="Kopfzeile"/>
      <w:tabs>
        <w:tab w:val="left" w:pos="0"/>
      </w:tabs>
    </w:pPr>
    <w:r w:rsidRPr="001204BE">
      <w:rPr>
        <w:noProof/>
        <w:lang w:eastAsia="de-DE"/>
      </w:rPr>
      <mc:AlternateContent>
        <mc:Choice Requires="wps">
          <w:drawing>
            <wp:anchor distT="0" distB="0" distL="114300" distR="114300" simplePos="0" relativeHeight="251300352" behindDoc="0" locked="0" layoutInCell="1" allowOverlap="1" wp14:anchorId="2CD6BDA5" wp14:editId="45362089">
              <wp:simplePos x="0" y="0"/>
              <wp:positionH relativeFrom="margin">
                <wp:posOffset>-805815</wp:posOffset>
              </wp:positionH>
              <wp:positionV relativeFrom="margin">
                <wp:posOffset>3516630</wp:posOffset>
              </wp:positionV>
              <wp:extent cx="171450" cy="2268000"/>
              <wp:effectExtent l="0" t="0" r="6350" b="0"/>
              <wp:wrapNone/>
              <wp:docPr id="3" name="Textfeld 3"/>
              <wp:cNvGraphicFramePr/>
              <a:graphic xmlns:a="http://schemas.openxmlformats.org/drawingml/2006/main">
                <a:graphicData uri="http://schemas.microsoft.com/office/word/2010/wordprocessingShape">
                  <wps:wsp>
                    <wps:cNvSpPr txBox="1"/>
                    <wps:spPr>
                      <a:xfrm>
                        <a:off x="0" y="0"/>
                        <a:ext cx="171450" cy="226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8F0E99" w14:textId="3212F297"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4005C7">
                            <w:rPr>
                              <w:noProof/>
                              <w:color w:val="808080" w:themeColor="background1" w:themeShade="80"/>
                              <w:sz w:val="20"/>
                            </w:rPr>
                            <w:t>Januar 21</w:t>
                          </w:r>
                          <w:r w:rsidR="00F12228">
                            <w:rPr>
                              <w:color w:val="808080" w:themeColor="background1" w:themeShade="80"/>
                              <w:sz w:val="20"/>
                            </w:rPr>
                            <w:fldChar w:fldCharType="end"/>
                          </w:r>
                        </w:p>
                      </w:txbxContent>
                    </wps:txbx>
                    <wps:bodyPr rot="0" spcFirstLastPara="0" vertOverflow="overflow" horzOverflow="overflow" vert="vert270"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D6BDA5" id="_x0000_t202" coordsize="21600,21600" o:spt="202" path="m,l,21600r21600,l21600,xe">
              <v:stroke joinstyle="miter"/>
              <v:path gradientshapeok="t" o:connecttype="rect"/>
            </v:shapetype>
            <v:shape id="Textfeld 3" o:spid="_x0000_s1027" type="#_x0000_t202" style="position:absolute;margin-left:-63.45pt;margin-top:276.9pt;width:13.5pt;height:178.6pt;z-index:2513003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028F0E99" w14:textId="3212F297"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4005C7">
                      <w:rPr>
                        <w:noProof/>
                        <w:color w:val="808080" w:themeColor="background1" w:themeShade="80"/>
                        <w:sz w:val="20"/>
                      </w:rPr>
                      <w:t>Januar 21</w:t>
                    </w:r>
                    <w:r w:rsidR="00F12228">
                      <w:rPr>
                        <w:color w:val="808080" w:themeColor="background1" w:themeShade="80"/>
                        <w:sz w:val="20"/>
                      </w:rPr>
                      <w:fldChar w:fldCharType="end"/>
                    </w:r>
                  </w:p>
                </w:txbxContent>
              </v:textbox>
              <w10:wrap anchorx="margin" anchory="margin"/>
            </v:shape>
          </w:pict>
        </mc:Fallback>
      </mc:AlternateContent>
    </w:r>
    <w:sdt>
      <w:sdtPr>
        <w:alias w:val="Titel"/>
        <w:tag w:val=""/>
        <w:id w:val="958617773"/>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FD257F">
          <w:t>Sonnenstände und Einfallswinkel (Gruppe 3)</w:t>
        </w:r>
      </w:sdtContent>
    </w:sdt>
    <w:r w:rsidR="00644531" w:rsidRPr="001204BE">
      <w:tab/>
    </w:r>
    <w:r w:rsidR="00644531" w:rsidRPr="001204BE">
      <w:tab/>
    </w:r>
    <w:sdt>
      <w:sdtPr>
        <w:alias w:val="Kategorie"/>
        <w:tag w:val=""/>
        <w:id w:val="-1793591635"/>
        <w:dataBinding w:prefixMappings="xmlns:ns0='http://purl.org/dc/elements/1.1/' xmlns:ns1='http://schemas.openxmlformats.org/package/2006/metadata/core-properties' " w:xpath="/ns1:coreProperties[1]/ns1:category[1]" w:storeItemID="{6C3C8BC8-F283-45AE-878A-BAB7291924A1}"/>
        <w:text/>
      </w:sdtPr>
      <w:sdtEndPr/>
      <w:sdtContent>
        <w:r w:rsidR="000B45CE">
          <w:t>Unterrichtssequenz 3</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7D5D2"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58241" behindDoc="0" locked="0" layoutInCell="1" allowOverlap="1" wp14:anchorId="281C8E62" wp14:editId="6A8F006B">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14:sizeRelH relativeFrom="page">
            <wp14:pctWidth>0</wp14:pctWidth>
          </wp14:sizeRelH>
          <wp14:sizeRelV relativeFrom="page">
            <wp14:pctHeight>0</wp14:pctHeight>
          </wp14:sizeRelV>
        </wp:anchor>
      </w:drawing>
    </w:r>
    <w:r w:rsidR="007E5D70">
      <w:tab/>
    </w:r>
    <w:r w:rsidR="007E5D70">
      <w:tab/>
    </w:r>
    <w:r w:rsidR="007E5D70">
      <w:rPr>
        <w:noProof/>
        <w:lang w:eastAsia="de-DE"/>
      </w:rPr>
      <w:drawing>
        <wp:inline distT="0" distB="0" distL="0" distR="0" wp14:anchorId="488AFE16" wp14:editId="1742756D">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6EA68F7"/>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E710824"/>
    <w:multiLevelType w:val="hybridMultilevel"/>
    <w:tmpl w:val="F5E88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5A84804"/>
    <w:multiLevelType w:val="hybridMultilevel"/>
    <w:tmpl w:val="DDC450F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7907DFC"/>
    <w:multiLevelType w:val="hybridMultilevel"/>
    <w:tmpl w:val="7278BF80"/>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9AC31CE"/>
    <w:multiLevelType w:val="hybridMultilevel"/>
    <w:tmpl w:val="5F20C294"/>
    <w:lvl w:ilvl="0" w:tplc="E71A97C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5F15F3C"/>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62A061AD"/>
    <w:multiLevelType w:val="multilevel"/>
    <w:tmpl w:val="3B0A5EEE"/>
    <w:lvl w:ilvl="0">
      <w:start w:val="1"/>
      <w:numFmt w:val="decimal"/>
      <w:lvlText w:val="%1"/>
      <w:lvlJc w:val="left"/>
      <w:pPr>
        <w:ind w:left="432" w:hanging="432"/>
      </w:pPr>
      <w:rPr>
        <w:rFonts w:hint="default"/>
        <w:color w:val="000000" w:themeColor="text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67684C26"/>
    <w:multiLevelType w:val="hybridMultilevel"/>
    <w:tmpl w:val="5A641FE2"/>
    <w:lvl w:ilvl="0" w:tplc="04070011">
      <w:start w:val="1"/>
      <w:numFmt w:val="decimal"/>
      <w:lvlText w:val="%1)"/>
      <w:lvlJc w:val="left"/>
      <w:pPr>
        <w:ind w:left="360" w:hanging="360"/>
      </w:pPr>
      <w:rPr>
        <w:rFonts w:hint="default"/>
        <w:b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7"/>
  </w:num>
  <w:num w:numId="3">
    <w:abstractNumId w:val="10"/>
  </w:num>
  <w:num w:numId="4">
    <w:abstractNumId w:val="8"/>
  </w:num>
  <w:num w:numId="5">
    <w:abstractNumId w:val="3"/>
  </w:num>
  <w:num w:numId="6">
    <w:abstractNumId w:val="2"/>
  </w:num>
  <w:num w:numId="7">
    <w:abstractNumId w:val="9"/>
  </w:num>
  <w:num w:numId="8">
    <w:abstractNumId w:val="1"/>
  </w:num>
  <w:num w:numId="9">
    <w:abstractNumId w:val="6"/>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FDA"/>
    <w:rsid w:val="00000333"/>
    <w:rsid w:val="00001CF6"/>
    <w:rsid w:val="00002010"/>
    <w:rsid w:val="00005045"/>
    <w:rsid w:val="00006700"/>
    <w:rsid w:val="00006A11"/>
    <w:rsid w:val="00011245"/>
    <w:rsid w:val="00011B20"/>
    <w:rsid w:val="00012037"/>
    <w:rsid w:val="00014422"/>
    <w:rsid w:val="00014582"/>
    <w:rsid w:val="00015AB1"/>
    <w:rsid w:val="00016D4D"/>
    <w:rsid w:val="000345E2"/>
    <w:rsid w:val="000410BA"/>
    <w:rsid w:val="000473B6"/>
    <w:rsid w:val="00050A67"/>
    <w:rsid w:val="00052BEC"/>
    <w:rsid w:val="00054AF7"/>
    <w:rsid w:val="000631EC"/>
    <w:rsid w:val="00063BE9"/>
    <w:rsid w:val="000641BF"/>
    <w:rsid w:val="00064E34"/>
    <w:rsid w:val="00070096"/>
    <w:rsid w:val="00070A70"/>
    <w:rsid w:val="0007425D"/>
    <w:rsid w:val="00077973"/>
    <w:rsid w:val="00080D7B"/>
    <w:rsid w:val="00081903"/>
    <w:rsid w:val="0008384D"/>
    <w:rsid w:val="00086697"/>
    <w:rsid w:val="00090A21"/>
    <w:rsid w:val="000919CF"/>
    <w:rsid w:val="00093098"/>
    <w:rsid w:val="000A09C0"/>
    <w:rsid w:val="000A6B3F"/>
    <w:rsid w:val="000B0AAC"/>
    <w:rsid w:val="000B14D7"/>
    <w:rsid w:val="000B45CE"/>
    <w:rsid w:val="000B6154"/>
    <w:rsid w:val="000B7F28"/>
    <w:rsid w:val="000C0ECD"/>
    <w:rsid w:val="000C142E"/>
    <w:rsid w:val="000C6012"/>
    <w:rsid w:val="000C6CB3"/>
    <w:rsid w:val="000D0EF8"/>
    <w:rsid w:val="000D41B2"/>
    <w:rsid w:val="000D5C1D"/>
    <w:rsid w:val="000D71D3"/>
    <w:rsid w:val="000E3446"/>
    <w:rsid w:val="000E418D"/>
    <w:rsid w:val="000F1662"/>
    <w:rsid w:val="000F1A79"/>
    <w:rsid w:val="000F26D9"/>
    <w:rsid w:val="000F3F71"/>
    <w:rsid w:val="000F6724"/>
    <w:rsid w:val="00101DCD"/>
    <w:rsid w:val="00101EDE"/>
    <w:rsid w:val="00105764"/>
    <w:rsid w:val="00106005"/>
    <w:rsid w:val="0010708D"/>
    <w:rsid w:val="001141A4"/>
    <w:rsid w:val="00114FCC"/>
    <w:rsid w:val="001169CA"/>
    <w:rsid w:val="00117C2B"/>
    <w:rsid w:val="00117EB5"/>
    <w:rsid w:val="001204BE"/>
    <w:rsid w:val="00121EDF"/>
    <w:rsid w:val="00123F26"/>
    <w:rsid w:val="00125826"/>
    <w:rsid w:val="001261D9"/>
    <w:rsid w:val="00127078"/>
    <w:rsid w:val="001312E0"/>
    <w:rsid w:val="001329E8"/>
    <w:rsid w:val="00141D33"/>
    <w:rsid w:val="00144E5A"/>
    <w:rsid w:val="00146720"/>
    <w:rsid w:val="001506B7"/>
    <w:rsid w:val="00166B38"/>
    <w:rsid w:val="001714DC"/>
    <w:rsid w:val="00172B1A"/>
    <w:rsid w:val="00175236"/>
    <w:rsid w:val="001835D9"/>
    <w:rsid w:val="001847F4"/>
    <w:rsid w:val="0019221D"/>
    <w:rsid w:val="00194365"/>
    <w:rsid w:val="00196D26"/>
    <w:rsid w:val="001A0B52"/>
    <w:rsid w:val="001A7EDF"/>
    <w:rsid w:val="001B2146"/>
    <w:rsid w:val="001B2868"/>
    <w:rsid w:val="001B7E3F"/>
    <w:rsid w:val="001C359B"/>
    <w:rsid w:val="001C5CCC"/>
    <w:rsid w:val="001D1006"/>
    <w:rsid w:val="001D2F82"/>
    <w:rsid w:val="001E16E8"/>
    <w:rsid w:val="001E3F52"/>
    <w:rsid w:val="001E77AB"/>
    <w:rsid w:val="001E7A72"/>
    <w:rsid w:val="001F0CE2"/>
    <w:rsid w:val="001F7B94"/>
    <w:rsid w:val="00202671"/>
    <w:rsid w:val="00204FAE"/>
    <w:rsid w:val="00216E46"/>
    <w:rsid w:val="00234EB3"/>
    <w:rsid w:val="002361DD"/>
    <w:rsid w:val="0023649F"/>
    <w:rsid w:val="0023744D"/>
    <w:rsid w:val="00240C9C"/>
    <w:rsid w:val="00250893"/>
    <w:rsid w:val="00261925"/>
    <w:rsid w:val="00266115"/>
    <w:rsid w:val="002665E7"/>
    <w:rsid w:val="00276595"/>
    <w:rsid w:val="002807A4"/>
    <w:rsid w:val="0028545C"/>
    <w:rsid w:val="00287756"/>
    <w:rsid w:val="00293486"/>
    <w:rsid w:val="00297A0F"/>
    <w:rsid w:val="002A0293"/>
    <w:rsid w:val="002A135B"/>
    <w:rsid w:val="002A382A"/>
    <w:rsid w:val="002A5944"/>
    <w:rsid w:val="002B2A14"/>
    <w:rsid w:val="002B2E34"/>
    <w:rsid w:val="002B4AE5"/>
    <w:rsid w:val="002B6BA8"/>
    <w:rsid w:val="002C7F56"/>
    <w:rsid w:val="002D1D75"/>
    <w:rsid w:val="002D3883"/>
    <w:rsid w:val="002D4441"/>
    <w:rsid w:val="002D50F0"/>
    <w:rsid w:val="002D621B"/>
    <w:rsid w:val="002D7692"/>
    <w:rsid w:val="002E349D"/>
    <w:rsid w:val="002E3731"/>
    <w:rsid w:val="002F0296"/>
    <w:rsid w:val="002F0699"/>
    <w:rsid w:val="002F13D1"/>
    <w:rsid w:val="002F69C4"/>
    <w:rsid w:val="0030063C"/>
    <w:rsid w:val="003036B8"/>
    <w:rsid w:val="0031031A"/>
    <w:rsid w:val="0031238F"/>
    <w:rsid w:val="003132F1"/>
    <w:rsid w:val="003201E9"/>
    <w:rsid w:val="00321C91"/>
    <w:rsid w:val="00322D9D"/>
    <w:rsid w:val="00330EDE"/>
    <w:rsid w:val="003325E4"/>
    <w:rsid w:val="003333EA"/>
    <w:rsid w:val="00333F6B"/>
    <w:rsid w:val="00334ECD"/>
    <w:rsid w:val="003369C5"/>
    <w:rsid w:val="0033768F"/>
    <w:rsid w:val="00340CF8"/>
    <w:rsid w:val="00341F35"/>
    <w:rsid w:val="00342158"/>
    <w:rsid w:val="0034224F"/>
    <w:rsid w:val="00346425"/>
    <w:rsid w:val="0035103A"/>
    <w:rsid w:val="00351BE5"/>
    <w:rsid w:val="00354BE6"/>
    <w:rsid w:val="00370C62"/>
    <w:rsid w:val="003736DF"/>
    <w:rsid w:val="003765D2"/>
    <w:rsid w:val="00380BC7"/>
    <w:rsid w:val="00395FDA"/>
    <w:rsid w:val="003965A4"/>
    <w:rsid w:val="00397E23"/>
    <w:rsid w:val="003A2387"/>
    <w:rsid w:val="003A5C81"/>
    <w:rsid w:val="003B01F9"/>
    <w:rsid w:val="003C6F2E"/>
    <w:rsid w:val="003D01E9"/>
    <w:rsid w:val="003D179A"/>
    <w:rsid w:val="003D306F"/>
    <w:rsid w:val="003D58A6"/>
    <w:rsid w:val="003F2BA8"/>
    <w:rsid w:val="003F3A3E"/>
    <w:rsid w:val="003F4164"/>
    <w:rsid w:val="003F5205"/>
    <w:rsid w:val="003F675D"/>
    <w:rsid w:val="003F7D63"/>
    <w:rsid w:val="004005C7"/>
    <w:rsid w:val="00410CBD"/>
    <w:rsid w:val="0041644C"/>
    <w:rsid w:val="00417D5C"/>
    <w:rsid w:val="004205BC"/>
    <w:rsid w:val="00423CA1"/>
    <w:rsid w:val="00424DBB"/>
    <w:rsid w:val="00425FD4"/>
    <w:rsid w:val="00430567"/>
    <w:rsid w:val="004315DA"/>
    <w:rsid w:val="00446DCD"/>
    <w:rsid w:val="004527C8"/>
    <w:rsid w:val="00456E24"/>
    <w:rsid w:val="0045747F"/>
    <w:rsid w:val="00461184"/>
    <w:rsid w:val="004636FF"/>
    <w:rsid w:val="00467CF6"/>
    <w:rsid w:val="00470B3B"/>
    <w:rsid w:val="00475684"/>
    <w:rsid w:val="0048112E"/>
    <w:rsid w:val="0048335F"/>
    <w:rsid w:val="00483CE7"/>
    <w:rsid w:val="00484B4B"/>
    <w:rsid w:val="004852F7"/>
    <w:rsid w:val="004861FF"/>
    <w:rsid w:val="00490E98"/>
    <w:rsid w:val="00491E6D"/>
    <w:rsid w:val="00491EB2"/>
    <w:rsid w:val="004A34DC"/>
    <w:rsid w:val="004A580F"/>
    <w:rsid w:val="004B2C8E"/>
    <w:rsid w:val="004B31E3"/>
    <w:rsid w:val="004B3DDD"/>
    <w:rsid w:val="004B4A09"/>
    <w:rsid w:val="004B7ACC"/>
    <w:rsid w:val="004C1E26"/>
    <w:rsid w:val="004C321D"/>
    <w:rsid w:val="004D7EF0"/>
    <w:rsid w:val="004E1674"/>
    <w:rsid w:val="004E2248"/>
    <w:rsid w:val="004E601D"/>
    <w:rsid w:val="004E74B6"/>
    <w:rsid w:val="004F0234"/>
    <w:rsid w:val="004F235F"/>
    <w:rsid w:val="004F5A8B"/>
    <w:rsid w:val="004F74B5"/>
    <w:rsid w:val="004F7D66"/>
    <w:rsid w:val="00502A4D"/>
    <w:rsid w:val="00510B74"/>
    <w:rsid w:val="00522C22"/>
    <w:rsid w:val="00530DA7"/>
    <w:rsid w:val="005330A7"/>
    <w:rsid w:val="00537211"/>
    <w:rsid w:val="005478A9"/>
    <w:rsid w:val="0055749A"/>
    <w:rsid w:val="005608A6"/>
    <w:rsid w:val="00560C61"/>
    <w:rsid w:val="00562C9C"/>
    <w:rsid w:val="00563FB8"/>
    <w:rsid w:val="005653CB"/>
    <w:rsid w:val="00567855"/>
    <w:rsid w:val="0057208B"/>
    <w:rsid w:val="005721CC"/>
    <w:rsid w:val="00580C28"/>
    <w:rsid w:val="005818C1"/>
    <w:rsid w:val="005825A1"/>
    <w:rsid w:val="00592866"/>
    <w:rsid w:val="00593FF2"/>
    <w:rsid w:val="005A3E49"/>
    <w:rsid w:val="005A7F39"/>
    <w:rsid w:val="005B2296"/>
    <w:rsid w:val="005B2487"/>
    <w:rsid w:val="005B7E8F"/>
    <w:rsid w:val="005C126B"/>
    <w:rsid w:val="005D2526"/>
    <w:rsid w:val="005E359B"/>
    <w:rsid w:val="005E42E1"/>
    <w:rsid w:val="005E6876"/>
    <w:rsid w:val="005E73FF"/>
    <w:rsid w:val="005E7742"/>
    <w:rsid w:val="005E7AA7"/>
    <w:rsid w:val="005F32A3"/>
    <w:rsid w:val="005F4E4E"/>
    <w:rsid w:val="005F6594"/>
    <w:rsid w:val="005F70CF"/>
    <w:rsid w:val="005F770E"/>
    <w:rsid w:val="00600708"/>
    <w:rsid w:val="00602CD7"/>
    <w:rsid w:val="00602E8A"/>
    <w:rsid w:val="00604D09"/>
    <w:rsid w:val="00606891"/>
    <w:rsid w:val="00607019"/>
    <w:rsid w:val="00610663"/>
    <w:rsid w:val="0061134D"/>
    <w:rsid w:val="006163B2"/>
    <w:rsid w:val="00620009"/>
    <w:rsid w:val="00621707"/>
    <w:rsid w:val="006222D3"/>
    <w:rsid w:val="00623028"/>
    <w:rsid w:val="00627A35"/>
    <w:rsid w:val="006334BD"/>
    <w:rsid w:val="0063744F"/>
    <w:rsid w:val="00644531"/>
    <w:rsid w:val="006449DA"/>
    <w:rsid w:val="006539A8"/>
    <w:rsid w:val="00653DA6"/>
    <w:rsid w:val="006577F4"/>
    <w:rsid w:val="00657E6E"/>
    <w:rsid w:val="00660A3A"/>
    <w:rsid w:val="00663F49"/>
    <w:rsid w:val="0066610A"/>
    <w:rsid w:val="00666FAE"/>
    <w:rsid w:val="006832A4"/>
    <w:rsid w:val="006A0FF2"/>
    <w:rsid w:val="006A26B3"/>
    <w:rsid w:val="006A28F7"/>
    <w:rsid w:val="006B5586"/>
    <w:rsid w:val="006B658A"/>
    <w:rsid w:val="006B6F71"/>
    <w:rsid w:val="006C09A4"/>
    <w:rsid w:val="006C159C"/>
    <w:rsid w:val="006C2EF8"/>
    <w:rsid w:val="006C4AA5"/>
    <w:rsid w:val="006D2BF1"/>
    <w:rsid w:val="006E16E2"/>
    <w:rsid w:val="006E40BB"/>
    <w:rsid w:val="006E7D71"/>
    <w:rsid w:val="006F1AA4"/>
    <w:rsid w:val="006F3934"/>
    <w:rsid w:val="006F5224"/>
    <w:rsid w:val="006F63B6"/>
    <w:rsid w:val="00701178"/>
    <w:rsid w:val="00715CD0"/>
    <w:rsid w:val="00716AB7"/>
    <w:rsid w:val="00716CC8"/>
    <w:rsid w:val="00717E69"/>
    <w:rsid w:val="00721A26"/>
    <w:rsid w:val="00722FA7"/>
    <w:rsid w:val="00723BAF"/>
    <w:rsid w:val="0073066A"/>
    <w:rsid w:val="0073174B"/>
    <w:rsid w:val="00731F1E"/>
    <w:rsid w:val="007431AB"/>
    <w:rsid w:val="00745D40"/>
    <w:rsid w:val="00746EA6"/>
    <w:rsid w:val="00750EE9"/>
    <w:rsid w:val="00755CCE"/>
    <w:rsid w:val="00761089"/>
    <w:rsid w:val="00771D09"/>
    <w:rsid w:val="00773AC4"/>
    <w:rsid w:val="007832E9"/>
    <w:rsid w:val="0078494D"/>
    <w:rsid w:val="00785F9E"/>
    <w:rsid w:val="00787E2B"/>
    <w:rsid w:val="00792178"/>
    <w:rsid w:val="007B6ED5"/>
    <w:rsid w:val="007C221D"/>
    <w:rsid w:val="007C40C4"/>
    <w:rsid w:val="007C4804"/>
    <w:rsid w:val="007C4A97"/>
    <w:rsid w:val="007C6A1E"/>
    <w:rsid w:val="007D6319"/>
    <w:rsid w:val="007E5D70"/>
    <w:rsid w:val="007F016B"/>
    <w:rsid w:val="007F5684"/>
    <w:rsid w:val="008025A8"/>
    <w:rsid w:val="00803734"/>
    <w:rsid w:val="0080417A"/>
    <w:rsid w:val="0080418A"/>
    <w:rsid w:val="008111D2"/>
    <w:rsid w:val="0081320D"/>
    <w:rsid w:val="00813E5D"/>
    <w:rsid w:val="00815C7B"/>
    <w:rsid w:val="00817A60"/>
    <w:rsid w:val="00820995"/>
    <w:rsid w:val="00823481"/>
    <w:rsid w:val="00826CDB"/>
    <w:rsid w:val="008354C4"/>
    <w:rsid w:val="00843E2C"/>
    <w:rsid w:val="00844FDC"/>
    <w:rsid w:val="00847315"/>
    <w:rsid w:val="00850416"/>
    <w:rsid w:val="00851157"/>
    <w:rsid w:val="00854EF3"/>
    <w:rsid w:val="00856A04"/>
    <w:rsid w:val="00863D13"/>
    <w:rsid w:val="00864ECD"/>
    <w:rsid w:val="00871F57"/>
    <w:rsid w:val="00880685"/>
    <w:rsid w:val="00887BEF"/>
    <w:rsid w:val="0089066F"/>
    <w:rsid w:val="00892B8E"/>
    <w:rsid w:val="00895119"/>
    <w:rsid w:val="00895B36"/>
    <w:rsid w:val="0089640D"/>
    <w:rsid w:val="00897550"/>
    <w:rsid w:val="008B3B19"/>
    <w:rsid w:val="008B60B3"/>
    <w:rsid w:val="008C660E"/>
    <w:rsid w:val="008D3047"/>
    <w:rsid w:val="008D71DD"/>
    <w:rsid w:val="008E02D7"/>
    <w:rsid w:val="008E5AE2"/>
    <w:rsid w:val="008E6044"/>
    <w:rsid w:val="008E6412"/>
    <w:rsid w:val="008F1000"/>
    <w:rsid w:val="009036A4"/>
    <w:rsid w:val="009065B6"/>
    <w:rsid w:val="00911161"/>
    <w:rsid w:val="00911474"/>
    <w:rsid w:val="00912F94"/>
    <w:rsid w:val="0091433B"/>
    <w:rsid w:val="009166F6"/>
    <w:rsid w:val="00917344"/>
    <w:rsid w:val="00920B46"/>
    <w:rsid w:val="00922AF1"/>
    <w:rsid w:val="00935F1C"/>
    <w:rsid w:val="0094262F"/>
    <w:rsid w:val="0094300C"/>
    <w:rsid w:val="00951556"/>
    <w:rsid w:val="00953C72"/>
    <w:rsid w:val="00956DFC"/>
    <w:rsid w:val="00963DE2"/>
    <w:rsid w:val="00966CBF"/>
    <w:rsid w:val="00966EB5"/>
    <w:rsid w:val="0096721C"/>
    <w:rsid w:val="009716ED"/>
    <w:rsid w:val="00971E28"/>
    <w:rsid w:val="00973C39"/>
    <w:rsid w:val="009757F7"/>
    <w:rsid w:val="009769AF"/>
    <w:rsid w:val="0097783B"/>
    <w:rsid w:val="009828ED"/>
    <w:rsid w:val="0098340C"/>
    <w:rsid w:val="00984992"/>
    <w:rsid w:val="00984D26"/>
    <w:rsid w:val="009943AE"/>
    <w:rsid w:val="009945FF"/>
    <w:rsid w:val="009A2834"/>
    <w:rsid w:val="009A2EDB"/>
    <w:rsid w:val="009B1777"/>
    <w:rsid w:val="009B2087"/>
    <w:rsid w:val="009B2937"/>
    <w:rsid w:val="009B29B7"/>
    <w:rsid w:val="009B34B4"/>
    <w:rsid w:val="009B3F6D"/>
    <w:rsid w:val="009B564A"/>
    <w:rsid w:val="009B6C0E"/>
    <w:rsid w:val="009C1BEB"/>
    <w:rsid w:val="009C323C"/>
    <w:rsid w:val="009C5ACE"/>
    <w:rsid w:val="009D11BB"/>
    <w:rsid w:val="009D39E0"/>
    <w:rsid w:val="009D4D1B"/>
    <w:rsid w:val="009D5509"/>
    <w:rsid w:val="009D5E83"/>
    <w:rsid w:val="009D73F6"/>
    <w:rsid w:val="009E4950"/>
    <w:rsid w:val="009E778C"/>
    <w:rsid w:val="009F08A2"/>
    <w:rsid w:val="009F0C11"/>
    <w:rsid w:val="009F0F91"/>
    <w:rsid w:val="00A0289C"/>
    <w:rsid w:val="00A036AA"/>
    <w:rsid w:val="00A05E2A"/>
    <w:rsid w:val="00A12537"/>
    <w:rsid w:val="00A17175"/>
    <w:rsid w:val="00A17A8E"/>
    <w:rsid w:val="00A2556F"/>
    <w:rsid w:val="00A376C3"/>
    <w:rsid w:val="00A41EDE"/>
    <w:rsid w:val="00A43060"/>
    <w:rsid w:val="00A4348A"/>
    <w:rsid w:val="00A44CF9"/>
    <w:rsid w:val="00A468F1"/>
    <w:rsid w:val="00A52329"/>
    <w:rsid w:val="00A5450A"/>
    <w:rsid w:val="00A554E1"/>
    <w:rsid w:val="00A66A28"/>
    <w:rsid w:val="00A7043E"/>
    <w:rsid w:val="00A72BD5"/>
    <w:rsid w:val="00A7564E"/>
    <w:rsid w:val="00A800BA"/>
    <w:rsid w:val="00A81B9B"/>
    <w:rsid w:val="00A83000"/>
    <w:rsid w:val="00AA768E"/>
    <w:rsid w:val="00AB3337"/>
    <w:rsid w:val="00AB3D6F"/>
    <w:rsid w:val="00AB6CDA"/>
    <w:rsid w:val="00AC2A81"/>
    <w:rsid w:val="00AD6B9C"/>
    <w:rsid w:val="00AE0286"/>
    <w:rsid w:val="00AE14A2"/>
    <w:rsid w:val="00AE1788"/>
    <w:rsid w:val="00AE231B"/>
    <w:rsid w:val="00AE5214"/>
    <w:rsid w:val="00AF0AFE"/>
    <w:rsid w:val="00AF0C21"/>
    <w:rsid w:val="00AF3E40"/>
    <w:rsid w:val="00B03A81"/>
    <w:rsid w:val="00B04A3C"/>
    <w:rsid w:val="00B066FA"/>
    <w:rsid w:val="00B13061"/>
    <w:rsid w:val="00B137E9"/>
    <w:rsid w:val="00B137F4"/>
    <w:rsid w:val="00B15FA3"/>
    <w:rsid w:val="00B20765"/>
    <w:rsid w:val="00B27321"/>
    <w:rsid w:val="00B27479"/>
    <w:rsid w:val="00B31F2D"/>
    <w:rsid w:val="00B41CCD"/>
    <w:rsid w:val="00B44AB2"/>
    <w:rsid w:val="00B51F6F"/>
    <w:rsid w:val="00B525EA"/>
    <w:rsid w:val="00B6210A"/>
    <w:rsid w:val="00B755D7"/>
    <w:rsid w:val="00B800DA"/>
    <w:rsid w:val="00B8043A"/>
    <w:rsid w:val="00B90EB9"/>
    <w:rsid w:val="00B91BFA"/>
    <w:rsid w:val="00BA3818"/>
    <w:rsid w:val="00BA3B41"/>
    <w:rsid w:val="00BB062C"/>
    <w:rsid w:val="00BB6E4A"/>
    <w:rsid w:val="00BC026E"/>
    <w:rsid w:val="00BC50B0"/>
    <w:rsid w:val="00BC54E4"/>
    <w:rsid w:val="00BC6B2E"/>
    <w:rsid w:val="00BD4168"/>
    <w:rsid w:val="00BD6CFF"/>
    <w:rsid w:val="00BE1BB8"/>
    <w:rsid w:val="00BE23DC"/>
    <w:rsid w:val="00BE3296"/>
    <w:rsid w:val="00BE5482"/>
    <w:rsid w:val="00BE770C"/>
    <w:rsid w:val="00C03530"/>
    <w:rsid w:val="00C048D4"/>
    <w:rsid w:val="00C06472"/>
    <w:rsid w:val="00C110D8"/>
    <w:rsid w:val="00C157AD"/>
    <w:rsid w:val="00C20BCE"/>
    <w:rsid w:val="00C255E9"/>
    <w:rsid w:val="00C26676"/>
    <w:rsid w:val="00C36297"/>
    <w:rsid w:val="00C4050A"/>
    <w:rsid w:val="00C42C50"/>
    <w:rsid w:val="00C4383D"/>
    <w:rsid w:val="00C43884"/>
    <w:rsid w:val="00C453C4"/>
    <w:rsid w:val="00C47244"/>
    <w:rsid w:val="00C4791C"/>
    <w:rsid w:val="00C47F82"/>
    <w:rsid w:val="00C60C98"/>
    <w:rsid w:val="00C60ED2"/>
    <w:rsid w:val="00C6248A"/>
    <w:rsid w:val="00C64494"/>
    <w:rsid w:val="00C6457C"/>
    <w:rsid w:val="00C66750"/>
    <w:rsid w:val="00C667C6"/>
    <w:rsid w:val="00C746D6"/>
    <w:rsid w:val="00C75E5D"/>
    <w:rsid w:val="00C761B2"/>
    <w:rsid w:val="00C8459C"/>
    <w:rsid w:val="00C85991"/>
    <w:rsid w:val="00C86E3F"/>
    <w:rsid w:val="00C9007F"/>
    <w:rsid w:val="00CA35CE"/>
    <w:rsid w:val="00CA3990"/>
    <w:rsid w:val="00CA45F3"/>
    <w:rsid w:val="00CA50E1"/>
    <w:rsid w:val="00CA5D1C"/>
    <w:rsid w:val="00CB1E1B"/>
    <w:rsid w:val="00CB2252"/>
    <w:rsid w:val="00CC1440"/>
    <w:rsid w:val="00CC3044"/>
    <w:rsid w:val="00CC354F"/>
    <w:rsid w:val="00CC5CC1"/>
    <w:rsid w:val="00CC5F79"/>
    <w:rsid w:val="00CC5FD5"/>
    <w:rsid w:val="00CE2D80"/>
    <w:rsid w:val="00CE4EB6"/>
    <w:rsid w:val="00CE6754"/>
    <w:rsid w:val="00CF4559"/>
    <w:rsid w:val="00CF64EC"/>
    <w:rsid w:val="00D00E2A"/>
    <w:rsid w:val="00D01361"/>
    <w:rsid w:val="00D02EEC"/>
    <w:rsid w:val="00D035F6"/>
    <w:rsid w:val="00D0482D"/>
    <w:rsid w:val="00D0709A"/>
    <w:rsid w:val="00D076E0"/>
    <w:rsid w:val="00D20425"/>
    <w:rsid w:val="00D2083F"/>
    <w:rsid w:val="00D21AAF"/>
    <w:rsid w:val="00D24B5B"/>
    <w:rsid w:val="00D2594A"/>
    <w:rsid w:val="00D3564C"/>
    <w:rsid w:val="00D37DEC"/>
    <w:rsid w:val="00D40792"/>
    <w:rsid w:val="00D4094D"/>
    <w:rsid w:val="00D42552"/>
    <w:rsid w:val="00D45520"/>
    <w:rsid w:val="00D45585"/>
    <w:rsid w:val="00D56C9D"/>
    <w:rsid w:val="00D5765C"/>
    <w:rsid w:val="00D60B86"/>
    <w:rsid w:val="00D66DC7"/>
    <w:rsid w:val="00D71E95"/>
    <w:rsid w:val="00D7422F"/>
    <w:rsid w:val="00D75158"/>
    <w:rsid w:val="00D83A9B"/>
    <w:rsid w:val="00D85B8C"/>
    <w:rsid w:val="00D86095"/>
    <w:rsid w:val="00D86BC5"/>
    <w:rsid w:val="00D86FD3"/>
    <w:rsid w:val="00D9014C"/>
    <w:rsid w:val="00D941D1"/>
    <w:rsid w:val="00D95BAA"/>
    <w:rsid w:val="00D96BFB"/>
    <w:rsid w:val="00D96FD7"/>
    <w:rsid w:val="00DA08D7"/>
    <w:rsid w:val="00DA1ACF"/>
    <w:rsid w:val="00DA3AA4"/>
    <w:rsid w:val="00DA7DFA"/>
    <w:rsid w:val="00DB01FA"/>
    <w:rsid w:val="00DB0C16"/>
    <w:rsid w:val="00DB124E"/>
    <w:rsid w:val="00DB7E12"/>
    <w:rsid w:val="00DC4A0F"/>
    <w:rsid w:val="00DC4A9E"/>
    <w:rsid w:val="00DC6FA0"/>
    <w:rsid w:val="00DC740E"/>
    <w:rsid w:val="00DC7612"/>
    <w:rsid w:val="00DD0435"/>
    <w:rsid w:val="00DD23E5"/>
    <w:rsid w:val="00DD37B8"/>
    <w:rsid w:val="00DE0850"/>
    <w:rsid w:val="00DE3442"/>
    <w:rsid w:val="00DE4941"/>
    <w:rsid w:val="00DF195C"/>
    <w:rsid w:val="00DF2815"/>
    <w:rsid w:val="00DF6554"/>
    <w:rsid w:val="00E00056"/>
    <w:rsid w:val="00E027D8"/>
    <w:rsid w:val="00E03BC8"/>
    <w:rsid w:val="00E10D14"/>
    <w:rsid w:val="00E21912"/>
    <w:rsid w:val="00E22AB3"/>
    <w:rsid w:val="00E45E60"/>
    <w:rsid w:val="00E4695F"/>
    <w:rsid w:val="00E504A2"/>
    <w:rsid w:val="00E511C4"/>
    <w:rsid w:val="00E528DB"/>
    <w:rsid w:val="00E665AB"/>
    <w:rsid w:val="00E67720"/>
    <w:rsid w:val="00E7356B"/>
    <w:rsid w:val="00E75727"/>
    <w:rsid w:val="00E7619C"/>
    <w:rsid w:val="00E81DA2"/>
    <w:rsid w:val="00E87E90"/>
    <w:rsid w:val="00E90720"/>
    <w:rsid w:val="00E91694"/>
    <w:rsid w:val="00E929E4"/>
    <w:rsid w:val="00E92B3A"/>
    <w:rsid w:val="00E9336E"/>
    <w:rsid w:val="00EA20AB"/>
    <w:rsid w:val="00EA4DE7"/>
    <w:rsid w:val="00EB2F22"/>
    <w:rsid w:val="00EB4EF0"/>
    <w:rsid w:val="00EB63CD"/>
    <w:rsid w:val="00EB7874"/>
    <w:rsid w:val="00EB7D4B"/>
    <w:rsid w:val="00EC228F"/>
    <w:rsid w:val="00EC6245"/>
    <w:rsid w:val="00ED177C"/>
    <w:rsid w:val="00EE2F8F"/>
    <w:rsid w:val="00EF1213"/>
    <w:rsid w:val="00EF3BE8"/>
    <w:rsid w:val="00F01760"/>
    <w:rsid w:val="00F035E1"/>
    <w:rsid w:val="00F0566E"/>
    <w:rsid w:val="00F12228"/>
    <w:rsid w:val="00F12252"/>
    <w:rsid w:val="00F13B22"/>
    <w:rsid w:val="00F1679C"/>
    <w:rsid w:val="00F366C8"/>
    <w:rsid w:val="00F40B2C"/>
    <w:rsid w:val="00F465A0"/>
    <w:rsid w:val="00F46E84"/>
    <w:rsid w:val="00F5335E"/>
    <w:rsid w:val="00F6130B"/>
    <w:rsid w:val="00F61F1F"/>
    <w:rsid w:val="00F62CF1"/>
    <w:rsid w:val="00F6390F"/>
    <w:rsid w:val="00F66400"/>
    <w:rsid w:val="00F72DB5"/>
    <w:rsid w:val="00F80A02"/>
    <w:rsid w:val="00F831CC"/>
    <w:rsid w:val="00F83B0B"/>
    <w:rsid w:val="00F92EC8"/>
    <w:rsid w:val="00F952A7"/>
    <w:rsid w:val="00F95867"/>
    <w:rsid w:val="00FA20BB"/>
    <w:rsid w:val="00FB31AB"/>
    <w:rsid w:val="00FB3555"/>
    <w:rsid w:val="00FB7903"/>
    <w:rsid w:val="00FC555F"/>
    <w:rsid w:val="00FD00E6"/>
    <w:rsid w:val="00FD2107"/>
    <w:rsid w:val="00FD23CE"/>
    <w:rsid w:val="00FD257F"/>
    <w:rsid w:val="00FE0618"/>
    <w:rsid w:val="00FE1980"/>
    <w:rsid w:val="00FE28B3"/>
    <w:rsid w:val="00FE3FB5"/>
    <w:rsid w:val="00FE5B54"/>
    <w:rsid w:val="00FE77E0"/>
    <w:rsid w:val="00FF741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7DF680"/>
  <w15:docId w15:val="{5CBF836C-D01E-4EF6-9B09-7DDFCEF41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link w:val="ListenabsatzZchn"/>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D37DEC"/>
    <w:pPr>
      <w:spacing w:after="0" w:line="240" w:lineRule="auto"/>
    </w:pPr>
    <w:rPr>
      <w:rFonts w:ascii="Helvetica" w:eastAsia="ヒラギノ角ゴ Pro W3" w:hAnsi="Helvetica" w:cs="Times New Roman"/>
      <w:color w:val="000000"/>
      <w:sz w:val="24"/>
      <w:szCs w:val="20"/>
      <w:lang w:eastAsia="de-DE"/>
    </w:rPr>
  </w:style>
  <w:style w:type="character" w:customStyle="1" w:styleId="ListenabsatzZchn">
    <w:name w:val="Listenabsatz Zchn"/>
    <w:basedOn w:val="Absatz-Standardschriftart"/>
    <w:link w:val="Listenabsatz"/>
    <w:uiPriority w:val="34"/>
    <w:rsid w:val="00D37DEC"/>
    <w:rPr>
      <w:rFonts w:ascii="Calibri" w:hAnsi="Calibri"/>
    </w:rPr>
  </w:style>
  <w:style w:type="table" w:styleId="Tabellenraster">
    <w:name w:val="Table Grid"/>
    <w:basedOn w:val="NormaleTabelle"/>
    <w:uiPriority w:val="59"/>
    <w:rsid w:val="00562C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JP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2BC8651FDCFEA4595B5E8665BB4B6BE"/>
        <w:category>
          <w:name w:val="Allgemein"/>
          <w:gallery w:val="placeholder"/>
        </w:category>
        <w:types>
          <w:type w:val="bbPlcHdr"/>
        </w:types>
        <w:behaviors>
          <w:behavior w:val="content"/>
        </w:behaviors>
        <w:guid w:val="{A811955D-7003-B344-84EE-A3B89C755616}"/>
      </w:docPartPr>
      <w:docPartBody>
        <w:p w:rsidR="00E80187" w:rsidRDefault="00AE717B">
          <w:pPr>
            <w:pStyle w:val="22BC8651FDCFEA4595B5E8665BB4B6BE"/>
          </w:pPr>
          <w:r w:rsidRPr="002F0B60">
            <w:rPr>
              <w:rStyle w:val="Platzhaltertex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80"/>
    <w:family w:val="swiss"/>
    <w:pitch w:val="variable"/>
    <w:sig w:usb0="E00002FF" w:usb1="7AC7FFFF" w:usb2="00000012" w:usb3="00000000" w:csb0="0002000D"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17B"/>
    <w:rsid w:val="000C30E8"/>
    <w:rsid w:val="001B65AA"/>
    <w:rsid w:val="001E0B42"/>
    <w:rsid w:val="002F7157"/>
    <w:rsid w:val="008E24CC"/>
    <w:rsid w:val="009A7817"/>
    <w:rsid w:val="00AE717B"/>
    <w:rsid w:val="00E8018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22BC8651FDCFEA4595B5E8665BB4B6BE">
    <w:name w:val="22BC8651FDCFEA4595B5E8665BB4B6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50D37185792E642A988D0E74D84A75C" ma:contentTypeVersion="32" ma:contentTypeDescription="Create a new document." ma:contentTypeScope="" ma:versionID="44055f8af83a9c384cb0e2dacd9fed82">
  <xsd:schema xmlns:xsd="http://www.w3.org/2001/XMLSchema" xmlns:xs="http://www.w3.org/2001/XMLSchema" xmlns:p="http://schemas.microsoft.com/office/2006/metadata/properties" xmlns:ns3="c22f7fe1-dc88-45c4-9446-b77f33d9344d" xmlns:ns4="c4c79b86-044e-45b1-aa3f-e71b47422006" targetNamespace="http://schemas.microsoft.com/office/2006/metadata/properties" ma:root="true" ma:fieldsID="e166770eaa4e4e5a9175aecc7a0489d0" ns3:_="" ns4:_="">
    <xsd:import namespace="c22f7fe1-dc88-45c4-9446-b77f33d9344d"/>
    <xsd:import namespace="c4c79b86-044e-45b1-aa3f-e71b47422006"/>
    <xsd:element name="properties">
      <xsd:complexType>
        <xsd:sequence>
          <xsd:element name="documentManagement">
            <xsd:complexType>
              <xsd:all>
                <xsd:element ref="ns3:MediaServiceMetadata" minOccurs="0"/>
                <xsd:element ref="ns3:MediaServiceFastMetadata"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f7fe1-dc88-45c4-9446-b77f33d934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0" nillable="true" ma:displayName="Notebook Type" ma:internalName="NotebookType">
      <xsd:simpleType>
        <xsd:restriction base="dms:Text"/>
      </xsd:simpleType>
    </xsd:element>
    <xsd:element name="FolderType" ma:index="11" nillable="true" ma:displayName="Folder Type" ma:internalName="FolderType">
      <xsd:simpleType>
        <xsd:restriction base="dms:Text"/>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msChannelId" ma:index="14" nillable="true" ma:displayName="Teams Channel Id" ma:internalName="TeamsChannelId">
      <xsd:simpleType>
        <xsd:restriction base="dms:Text"/>
      </xsd:simpleType>
    </xsd:element>
    <xsd:element name="Owner" ma:index="1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6" nillable="true" ma:displayName="Math Settings" ma:internalName="Math_Settings">
      <xsd:simpleType>
        <xsd:restriction base="dms:Text"/>
      </xsd:simpleType>
    </xsd:element>
    <xsd:element name="DefaultSectionNames" ma:index="17" nillable="true" ma:displayName="Default Section Names" ma:internalName="DefaultSectionNames">
      <xsd:simpleType>
        <xsd:restriction base="dms:Note">
          <xsd:maxLength value="255"/>
        </xsd:restriction>
      </xsd:simpleType>
    </xsd:element>
    <xsd:element name="Templates" ma:index="18" nillable="true" ma:displayName="Templates" ma:internalName="Templates">
      <xsd:simpleType>
        <xsd:restriction base="dms:Note">
          <xsd:maxLength value="255"/>
        </xsd:restriction>
      </xsd:simpleType>
    </xsd:element>
    <xsd:element name="Teachers" ma:index="1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2" nillable="true" ma:displayName="Distribution Groups" ma:internalName="Distribution_Groups">
      <xsd:simpleType>
        <xsd:restriction base="dms:Note">
          <xsd:maxLength value="255"/>
        </xsd:restriction>
      </xsd:simpleType>
    </xsd:element>
    <xsd:element name="LMS_Mappings" ma:index="23" nillable="true" ma:displayName="LMS Mappings" ma:internalName="LMS_Mappings">
      <xsd:simpleType>
        <xsd:restriction base="dms:Note">
          <xsd:maxLength value="255"/>
        </xsd:restriction>
      </xsd:simpleType>
    </xsd:element>
    <xsd:element name="Invited_Teachers" ma:index="24" nillable="true" ma:displayName="Invited Teachers" ma:internalName="Invited_Teachers">
      <xsd:simpleType>
        <xsd:restriction base="dms:Note">
          <xsd:maxLength value="255"/>
        </xsd:restriction>
      </xsd:simpleType>
    </xsd:element>
    <xsd:element name="Invited_Students" ma:index="25" nillable="true" ma:displayName="Invited Students" ma:internalName="Invited_Students">
      <xsd:simpleType>
        <xsd:restriction base="dms:Note">
          <xsd:maxLength value="255"/>
        </xsd:restriction>
      </xsd:simpleType>
    </xsd:element>
    <xsd:element name="Self_Registration_Enabled" ma:index="26" nillable="true" ma:displayName="Self Registration Enabled" ma:internalName="Self_Registration_Enabled">
      <xsd:simpleType>
        <xsd:restriction base="dms:Boolean"/>
      </xsd:simpleType>
    </xsd:element>
    <xsd:element name="Has_Teacher_Only_SectionGroup" ma:index="27" nillable="true" ma:displayName="Has Teacher Only SectionGroup" ma:internalName="Has_Teacher_Only_SectionGroup">
      <xsd:simpleType>
        <xsd:restriction base="dms:Boolean"/>
      </xsd:simpleType>
    </xsd:element>
    <xsd:element name="Is_Collaboration_Space_Locked" ma:index="28" nillable="true" ma:displayName="Is Collaboration Space Locked" ma:internalName="Is_Collaboration_Space_Locked">
      <xsd:simpleType>
        <xsd:restriction base="dms:Boolean"/>
      </xsd:simpleType>
    </xsd:element>
    <xsd:element name="IsNotebookLocked" ma:index="29" nillable="true" ma:displayName="Is Notebook Locked" ma:internalName="IsNotebookLocked">
      <xsd:simpleType>
        <xsd:restriction base="dms:Boolean"/>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c79b86-044e-45b1-aa3f-e71b47422006"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MS_Mappings xmlns="c22f7fe1-dc88-45c4-9446-b77f33d9344d" xsi:nil="true"/>
    <IsNotebookLocked xmlns="c22f7fe1-dc88-45c4-9446-b77f33d9344d" xsi:nil="true"/>
    <FolderType xmlns="c22f7fe1-dc88-45c4-9446-b77f33d9344d" xsi:nil="true"/>
    <Owner xmlns="c22f7fe1-dc88-45c4-9446-b77f33d9344d">
      <UserInfo>
        <DisplayName/>
        <AccountId xsi:nil="true"/>
        <AccountType/>
      </UserInfo>
    </Owner>
    <Teachers xmlns="c22f7fe1-dc88-45c4-9446-b77f33d9344d">
      <UserInfo>
        <DisplayName/>
        <AccountId xsi:nil="true"/>
        <AccountType/>
      </UserInfo>
    </Teachers>
    <Student_Groups xmlns="c22f7fe1-dc88-45c4-9446-b77f33d9344d">
      <UserInfo>
        <DisplayName/>
        <AccountId xsi:nil="true"/>
        <AccountType/>
      </UserInfo>
    </Student_Groups>
    <Invited_Teachers xmlns="c22f7fe1-dc88-45c4-9446-b77f33d9344d" xsi:nil="true"/>
    <DefaultSectionNames xmlns="c22f7fe1-dc88-45c4-9446-b77f33d9344d" xsi:nil="true"/>
    <Is_Collaboration_Space_Locked xmlns="c22f7fe1-dc88-45c4-9446-b77f33d9344d" xsi:nil="true"/>
    <NotebookType xmlns="c22f7fe1-dc88-45c4-9446-b77f33d9344d" xsi:nil="true"/>
    <CultureName xmlns="c22f7fe1-dc88-45c4-9446-b77f33d9344d" xsi:nil="true"/>
    <Distribution_Groups xmlns="c22f7fe1-dc88-45c4-9446-b77f33d9344d" xsi:nil="true"/>
    <AppVersion xmlns="c22f7fe1-dc88-45c4-9446-b77f33d9344d" xsi:nil="true"/>
    <TeamsChannelId xmlns="c22f7fe1-dc88-45c4-9446-b77f33d9344d" xsi:nil="true"/>
    <Templates xmlns="c22f7fe1-dc88-45c4-9446-b77f33d9344d" xsi:nil="true"/>
    <Self_Registration_Enabled xmlns="c22f7fe1-dc88-45c4-9446-b77f33d9344d" xsi:nil="true"/>
    <Has_Teacher_Only_SectionGroup xmlns="c22f7fe1-dc88-45c4-9446-b77f33d9344d" xsi:nil="true"/>
    <Invited_Students xmlns="c22f7fe1-dc88-45c4-9446-b77f33d9344d" xsi:nil="true"/>
    <Math_Settings xmlns="c22f7fe1-dc88-45c4-9446-b77f33d9344d" xsi:nil="true"/>
    <Students xmlns="c22f7fe1-dc88-45c4-9446-b77f33d9344d">
      <UserInfo>
        <DisplayName/>
        <AccountId xsi:nil="true"/>
        <AccountType/>
      </UserInfo>
    </Student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C0AACE-B229-45C3-8E5D-E0591EB4A355}">
  <ds:schemaRefs>
    <ds:schemaRef ds:uri="http://schemas.openxmlformats.org/officeDocument/2006/bibliography"/>
  </ds:schemaRefs>
</ds:datastoreItem>
</file>

<file path=customXml/itemProps3.xml><?xml version="1.0" encoding="utf-8"?>
<ds:datastoreItem xmlns:ds="http://schemas.openxmlformats.org/officeDocument/2006/customXml" ds:itemID="{15EF8B8D-278F-422C-ABBD-334E7320081D}">
  <ds:schemaRefs>
    <ds:schemaRef ds:uri="http://schemas.microsoft.com/sharepoint/v3/contenttype/forms"/>
  </ds:schemaRefs>
</ds:datastoreItem>
</file>

<file path=customXml/itemProps4.xml><?xml version="1.0" encoding="utf-8"?>
<ds:datastoreItem xmlns:ds="http://schemas.openxmlformats.org/officeDocument/2006/customXml" ds:itemID="{9E1151CD-049B-4359-A48C-A967A7D80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2f7fe1-dc88-45c4-9446-b77f33d9344d"/>
    <ds:schemaRef ds:uri="c4c79b86-044e-45b1-aa3f-e71b474220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7E934FA-5E48-41EC-A4C0-04255951924C}">
  <ds:schemaRefs>
    <ds:schemaRef ds:uri="http://schemas.microsoft.com/office/2006/metadata/properties"/>
    <ds:schemaRef ds:uri="http://schemas.microsoft.com/office/infopath/2007/PartnerControls"/>
    <ds:schemaRef ds:uri="c22f7fe1-dc88-45c4-9446-b77f33d9344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1462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Sonnenstände und Einfallswinkel (Gruppe 3)</vt:lpstr>
    </vt:vector>
  </TitlesOfParts>
  <Company>QUA-LiS.NRW</Company>
  <LinksUpToDate>false</LinksUpToDate>
  <CharactersWithSpaces>1691</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Sonnenstände und Einfallswinkel (Gruppe 3)</dc:title>
  <dc:subject/>
  <dc:creator>Sonja Jestädt</dc:creator>
  <cp:keywords/>
  <cp:lastModifiedBy>Sonja Jestädt</cp:lastModifiedBy>
  <cp:revision>27</cp:revision>
  <cp:lastPrinted>2021-01-01T14:11:00Z</cp:lastPrinted>
  <dcterms:created xsi:type="dcterms:W3CDTF">2020-05-02T22:26:00Z</dcterms:created>
  <dcterms:modified xsi:type="dcterms:W3CDTF">2021-01-03T17:28:00Z</dcterms:modified>
  <cp:category>Unterrichtssequenz 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y fmtid="{D5CDD505-2E9C-101B-9397-08002B2CF9AE}" pid="7" name="ContentTypeId">
    <vt:lpwstr>0x010100750D37185792E642A988D0E74D84A75C</vt:lpwstr>
  </property>
</Properties>
</file>